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1FB138" w14:textId="77777777" w:rsidR="004D3045" w:rsidRDefault="00000000">
      <w:pPr>
        <w:spacing w:after="0" w:line="259" w:lineRule="auto"/>
        <w:ind w:left="738" w:firstLine="0"/>
        <w:jc w:val="center"/>
      </w:pPr>
      <w:r>
        <w:rPr>
          <w:b/>
          <w:sz w:val="20"/>
        </w:rPr>
        <w:t xml:space="preserve"> Meeting Minutes </w:t>
      </w:r>
    </w:p>
    <w:tbl>
      <w:tblPr>
        <w:tblStyle w:val="TableGrid"/>
        <w:tblW w:w="9894" w:type="dxa"/>
        <w:tblInd w:w="5" w:type="dxa"/>
        <w:tblCellMar>
          <w:top w:w="49" w:type="dxa"/>
          <w:left w:w="290" w:type="dxa"/>
          <w:right w:w="115" w:type="dxa"/>
        </w:tblCellMar>
        <w:tblLook w:val="04A0" w:firstRow="1" w:lastRow="0" w:firstColumn="1" w:lastColumn="0" w:noHBand="0" w:noVBand="1"/>
      </w:tblPr>
      <w:tblGrid>
        <w:gridCol w:w="3992"/>
        <w:gridCol w:w="5902"/>
      </w:tblGrid>
      <w:tr w:rsidR="004D3045" w14:paraId="25DEFAED" w14:textId="77777777">
        <w:trPr>
          <w:trHeight w:val="360"/>
        </w:trPr>
        <w:tc>
          <w:tcPr>
            <w:tcW w:w="399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3ADE9AD8" w14:textId="77777777" w:rsidR="004D3045" w:rsidRDefault="00000000">
            <w:pPr>
              <w:spacing w:after="0" w:line="259" w:lineRule="auto"/>
              <w:ind w:left="0" w:firstLine="0"/>
            </w:pPr>
            <w:r>
              <w:rPr>
                <w:b/>
                <w:sz w:val="20"/>
              </w:rPr>
              <w:t xml:space="preserve">Date &amp; Time: </w:t>
            </w:r>
          </w:p>
        </w:tc>
        <w:tc>
          <w:tcPr>
            <w:tcW w:w="5903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08E720B8" w14:textId="26E3AC77" w:rsidR="004D3045" w:rsidRDefault="00000000">
            <w:pPr>
              <w:spacing w:after="0" w:line="259" w:lineRule="auto"/>
              <w:ind w:left="1" w:firstLine="0"/>
            </w:pPr>
            <w:r>
              <w:rPr>
                <w:sz w:val="20"/>
              </w:rPr>
              <w:t xml:space="preserve">Tuesday, </w:t>
            </w:r>
            <w:r w:rsidR="00311188">
              <w:rPr>
                <w:sz w:val="20"/>
              </w:rPr>
              <w:t xml:space="preserve">October 14, </w:t>
            </w:r>
            <w:r w:rsidR="00D000FF">
              <w:rPr>
                <w:sz w:val="20"/>
              </w:rPr>
              <w:t>2025</w:t>
            </w:r>
          </w:p>
        </w:tc>
      </w:tr>
      <w:tr w:rsidR="004D3045" w14:paraId="7007F2F6" w14:textId="77777777">
        <w:trPr>
          <w:trHeight w:val="360"/>
        </w:trPr>
        <w:tc>
          <w:tcPr>
            <w:tcW w:w="399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764D25E5" w14:textId="77777777" w:rsidR="004D3045" w:rsidRDefault="00000000">
            <w:pPr>
              <w:spacing w:after="0" w:line="259" w:lineRule="auto"/>
              <w:ind w:left="0" w:firstLine="0"/>
            </w:pPr>
            <w:r>
              <w:rPr>
                <w:b/>
                <w:sz w:val="20"/>
              </w:rPr>
              <w:t xml:space="preserve">Location: </w:t>
            </w:r>
          </w:p>
        </w:tc>
        <w:tc>
          <w:tcPr>
            <w:tcW w:w="5903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08B3AD31" w14:textId="77777777" w:rsidR="004D3045" w:rsidRDefault="00000000">
            <w:pPr>
              <w:spacing w:after="0" w:line="259" w:lineRule="auto"/>
              <w:ind w:left="1" w:firstLine="0"/>
            </w:pPr>
            <w:r>
              <w:rPr>
                <w:sz w:val="20"/>
              </w:rPr>
              <w:t xml:space="preserve">Colonial Oaks Firehouse </w:t>
            </w:r>
          </w:p>
        </w:tc>
      </w:tr>
      <w:tr w:rsidR="004D3045" w14:paraId="31A4508C" w14:textId="77777777">
        <w:trPr>
          <w:trHeight w:val="360"/>
        </w:trPr>
        <w:tc>
          <w:tcPr>
            <w:tcW w:w="399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7C00B01D" w14:textId="77777777" w:rsidR="004D3045" w:rsidRDefault="00000000">
            <w:pPr>
              <w:spacing w:after="0" w:line="259" w:lineRule="auto"/>
              <w:ind w:left="0" w:firstLine="0"/>
            </w:pPr>
            <w:r>
              <w:rPr>
                <w:b/>
                <w:sz w:val="20"/>
              </w:rPr>
              <w:t xml:space="preserve">Facilitator: </w:t>
            </w:r>
          </w:p>
        </w:tc>
        <w:tc>
          <w:tcPr>
            <w:tcW w:w="5903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41714657" w14:textId="43557F81" w:rsidR="004D3045" w:rsidRDefault="00000000">
            <w:pPr>
              <w:spacing w:after="0" w:line="259" w:lineRule="auto"/>
              <w:ind w:left="1" w:firstLine="0"/>
            </w:pPr>
            <w:r>
              <w:rPr>
                <w:sz w:val="20"/>
              </w:rPr>
              <w:t>Commissioner</w:t>
            </w:r>
            <w:r w:rsidR="00557A78">
              <w:rPr>
                <w:sz w:val="20"/>
              </w:rPr>
              <w:t xml:space="preserve"> </w:t>
            </w:r>
            <w:r w:rsidR="00D000FF">
              <w:rPr>
                <w:sz w:val="20"/>
              </w:rPr>
              <w:t xml:space="preserve">Fenstermaker </w:t>
            </w:r>
          </w:p>
        </w:tc>
      </w:tr>
      <w:tr w:rsidR="004D3045" w14:paraId="7F662064" w14:textId="77777777">
        <w:trPr>
          <w:trHeight w:val="361"/>
        </w:trPr>
        <w:tc>
          <w:tcPr>
            <w:tcW w:w="399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07B2D5A4" w14:textId="77777777" w:rsidR="004D3045" w:rsidRDefault="00000000">
            <w:pPr>
              <w:spacing w:after="0" w:line="259" w:lineRule="auto"/>
              <w:ind w:left="0" w:firstLine="0"/>
            </w:pPr>
            <w:r>
              <w:rPr>
                <w:b/>
                <w:sz w:val="20"/>
              </w:rPr>
              <w:t xml:space="preserve">Scribe: </w:t>
            </w:r>
          </w:p>
        </w:tc>
        <w:tc>
          <w:tcPr>
            <w:tcW w:w="5903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72BAB2B1" w14:textId="77777777" w:rsidR="004D3045" w:rsidRDefault="00000000">
            <w:pPr>
              <w:spacing w:after="0" w:line="259" w:lineRule="auto"/>
              <w:ind w:left="1" w:firstLine="0"/>
            </w:pPr>
            <w:r>
              <w:rPr>
                <w:sz w:val="20"/>
              </w:rPr>
              <w:t xml:space="preserve">Denise Shaw </w:t>
            </w:r>
          </w:p>
        </w:tc>
      </w:tr>
      <w:tr w:rsidR="004D3045" w14:paraId="6A4F7A65" w14:textId="77777777">
        <w:trPr>
          <w:trHeight w:val="360"/>
        </w:trPr>
        <w:tc>
          <w:tcPr>
            <w:tcW w:w="399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0BF59258" w14:textId="77777777" w:rsidR="004D3045" w:rsidRDefault="00000000">
            <w:pPr>
              <w:spacing w:after="0" w:line="259" w:lineRule="auto"/>
              <w:ind w:left="0" w:firstLine="0"/>
            </w:pPr>
            <w:r>
              <w:rPr>
                <w:b/>
                <w:sz w:val="20"/>
              </w:rPr>
              <w:t xml:space="preserve">Meeting Objective: </w:t>
            </w:r>
          </w:p>
        </w:tc>
        <w:tc>
          <w:tcPr>
            <w:tcW w:w="5903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66FBF0BD" w14:textId="77777777" w:rsidR="004D3045" w:rsidRDefault="00000000">
            <w:pPr>
              <w:spacing w:after="0" w:line="259" w:lineRule="auto"/>
              <w:ind w:left="1" w:firstLine="0"/>
            </w:pPr>
            <w:r>
              <w:rPr>
                <w:sz w:val="20"/>
              </w:rPr>
              <w:t xml:space="preserve">Monthly Meeting </w:t>
            </w:r>
          </w:p>
        </w:tc>
      </w:tr>
    </w:tbl>
    <w:p w14:paraId="06175893" w14:textId="77777777" w:rsidR="004D3045" w:rsidRDefault="00000000">
      <w:pPr>
        <w:spacing w:after="0" w:line="259" w:lineRule="auto"/>
        <w:ind w:left="798" w:firstLine="0"/>
        <w:jc w:val="center"/>
      </w:pPr>
      <w:r>
        <w:rPr>
          <w:b/>
          <w:sz w:val="20"/>
        </w:rPr>
        <w:t xml:space="preserve"> </w:t>
      </w:r>
    </w:p>
    <w:tbl>
      <w:tblPr>
        <w:tblStyle w:val="TableGrid"/>
        <w:tblW w:w="9899" w:type="dxa"/>
        <w:tblInd w:w="5" w:type="dxa"/>
        <w:tblCellMar>
          <w:top w:w="54" w:type="dxa"/>
          <w:left w:w="106" w:type="dxa"/>
          <w:right w:w="115" w:type="dxa"/>
        </w:tblCellMar>
        <w:tblLook w:val="04A0" w:firstRow="1" w:lastRow="0" w:firstColumn="1" w:lastColumn="0" w:noHBand="0" w:noVBand="1"/>
      </w:tblPr>
      <w:tblGrid>
        <w:gridCol w:w="4072"/>
        <w:gridCol w:w="5827"/>
      </w:tblGrid>
      <w:tr w:rsidR="004D3045" w14:paraId="7E05FF6C" w14:textId="77777777">
        <w:trPr>
          <w:trHeight w:val="380"/>
        </w:trPr>
        <w:tc>
          <w:tcPr>
            <w:tcW w:w="407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48ADB7C0" w14:textId="77777777" w:rsidR="004D3045" w:rsidRDefault="00000000">
            <w:pPr>
              <w:spacing w:after="0" w:line="259" w:lineRule="auto"/>
              <w:ind w:left="184" w:firstLine="0"/>
            </w:pPr>
            <w:r>
              <w:rPr>
                <w:b/>
                <w:sz w:val="20"/>
              </w:rPr>
              <w:t xml:space="preserve">Attendees: </w:t>
            </w:r>
          </w:p>
        </w:tc>
        <w:tc>
          <w:tcPr>
            <w:tcW w:w="582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4B6F0B01" w14:textId="77777777" w:rsidR="004D3045" w:rsidRDefault="00000000">
            <w:pPr>
              <w:spacing w:after="0" w:line="259" w:lineRule="auto"/>
              <w:ind w:left="250" w:firstLine="0"/>
            </w:pPr>
            <w:r>
              <w:rPr>
                <w:b/>
                <w:sz w:val="20"/>
              </w:rPr>
              <w:t xml:space="preserve">Status (Present / Absent) </w:t>
            </w:r>
          </w:p>
        </w:tc>
      </w:tr>
      <w:tr w:rsidR="004D3045" w14:paraId="4D6FA818" w14:textId="77777777" w:rsidTr="0091013A">
        <w:trPr>
          <w:trHeight w:val="315"/>
        </w:trPr>
        <w:tc>
          <w:tcPr>
            <w:tcW w:w="407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4724DF2D" w14:textId="77777777" w:rsidR="004D3045" w:rsidRDefault="00000000">
            <w:pPr>
              <w:spacing w:after="0" w:line="259" w:lineRule="auto"/>
              <w:ind w:left="184" w:firstLine="0"/>
            </w:pPr>
            <w:r>
              <w:rPr>
                <w:sz w:val="20"/>
              </w:rPr>
              <w:t xml:space="preserve">Commissioner David Methner </w:t>
            </w:r>
          </w:p>
        </w:tc>
        <w:tc>
          <w:tcPr>
            <w:tcW w:w="582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6C928E72" w14:textId="6F1630DD" w:rsidR="0091013A" w:rsidRPr="0091013A" w:rsidRDefault="00311188">
            <w:pPr>
              <w:spacing w:after="0" w:line="259" w:lineRule="auto"/>
              <w:ind w:left="0" w:firstLine="0"/>
              <w:rPr>
                <w:sz w:val="20"/>
              </w:rPr>
            </w:pPr>
            <w:r>
              <w:rPr>
                <w:sz w:val="20"/>
              </w:rPr>
              <w:t>Present</w:t>
            </w:r>
          </w:p>
        </w:tc>
      </w:tr>
      <w:tr w:rsidR="004D3045" w14:paraId="57A64C28" w14:textId="77777777">
        <w:trPr>
          <w:trHeight w:val="380"/>
        </w:trPr>
        <w:tc>
          <w:tcPr>
            <w:tcW w:w="407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4F908426" w14:textId="77777777" w:rsidR="004D3045" w:rsidRDefault="00000000">
            <w:pPr>
              <w:spacing w:after="0" w:line="259" w:lineRule="auto"/>
              <w:ind w:left="184" w:firstLine="0"/>
            </w:pPr>
            <w:r>
              <w:rPr>
                <w:sz w:val="20"/>
              </w:rPr>
              <w:t xml:space="preserve">Commissioner Thomas Duffy </w:t>
            </w:r>
          </w:p>
        </w:tc>
        <w:tc>
          <w:tcPr>
            <w:tcW w:w="582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762A8110" w14:textId="67E9EDB0" w:rsidR="004D3045" w:rsidRPr="00311188" w:rsidRDefault="00311188">
            <w:pPr>
              <w:spacing w:after="0" w:line="259" w:lineRule="auto"/>
              <w:ind w:left="0" w:firstLine="0"/>
              <w:rPr>
                <w:sz w:val="20"/>
                <w:szCs w:val="20"/>
              </w:rPr>
            </w:pPr>
            <w:r w:rsidRPr="00311188">
              <w:rPr>
                <w:sz w:val="20"/>
                <w:szCs w:val="20"/>
              </w:rPr>
              <w:t>Absent</w:t>
            </w:r>
          </w:p>
        </w:tc>
      </w:tr>
      <w:tr w:rsidR="004D3045" w14:paraId="5DB84D4E" w14:textId="77777777">
        <w:trPr>
          <w:trHeight w:val="380"/>
        </w:trPr>
        <w:tc>
          <w:tcPr>
            <w:tcW w:w="407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21C4726D" w14:textId="77777777" w:rsidR="004D3045" w:rsidRDefault="00000000">
            <w:pPr>
              <w:spacing w:after="0" w:line="259" w:lineRule="auto"/>
              <w:ind w:left="184" w:firstLine="0"/>
            </w:pPr>
            <w:r>
              <w:rPr>
                <w:sz w:val="20"/>
              </w:rPr>
              <w:t xml:space="preserve">Commissioner Ryan Fenstermaker </w:t>
            </w:r>
          </w:p>
        </w:tc>
        <w:tc>
          <w:tcPr>
            <w:tcW w:w="582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0866758D" w14:textId="616A1BB6" w:rsidR="0091013A" w:rsidRPr="00525625" w:rsidRDefault="00311188">
            <w:pPr>
              <w:spacing w:after="0" w:line="259" w:lineRule="auto"/>
              <w:ind w:left="0"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Absent</w:t>
            </w:r>
          </w:p>
        </w:tc>
      </w:tr>
      <w:tr w:rsidR="004D3045" w14:paraId="42E0A964" w14:textId="77777777">
        <w:trPr>
          <w:trHeight w:val="380"/>
        </w:trPr>
        <w:tc>
          <w:tcPr>
            <w:tcW w:w="407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027A9430" w14:textId="77777777" w:rsidR="004D3045" w:rsidRDefault="00000000">
            <w:pPr>
              <w:spacing w:after="0" w:line="259" w:lineRule="auto"/>
              <w:ind w:left="184" w:firstLine="0"/>
            </w:pPr>
            <w:r>
              <w:rPr>
                <w:sz w:val="20"/>
              </w:rPr>
              <w:t xml:space="preserve">Commissioner Scott Miller </w:t>
            </w:r>
          </w:p>
        </w:tc>
        <w:tc>
          <w:tcPr>
            <w:tcW w:w="582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3393A9AA" w14:textId="21482CDB" w:rsidR="004D3045" w:rsidRDefault="00A57493">
            <w:pPr>
              <w:spacing w:after="0" w:line="259" w:lineRule="auto"/>
              <w:ind w:left="0" w:firstLine="0"/>
            </w:pPr>
            <w:r>
              <w:rPr>
                <w:sz w:val="20"/>
              </w:rPr>
              <w:t>Present</w:t>
            </w:r>
          </w:p>
        </w:tc>
      </w:tr>
      <w:tr w:rsidR="004D3045" w14:paraId="27D0C1DD" w14:textId="77777777">
        <w:trPr>
          <w:trHeight w:val="375"/>
        </w:trPr>
        <w:tc>
          <w:tcPr>
            <w:tcW w:w="407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3FCF2883" w14:textId="77777777" w:rsidR="004D3045" w:rsidRDefault="00000000">
            <w:pPr>
              <w:spacing w:after="0" w:line="259" w:lineRule="auto"/>
              <w:ind w:left="184" w:firstLine="0"/>
            </w:pPr>
            <w:r>
              <w:rPr>
                <w:sz w:val="20"/>
              </w:rPr>
              <w:t xml:space="preserve">Commissioner David Wood </w:t>
            </w:r>
          </w:p>
        </w:tc>
        <w:tc>
          <w:tcPr>
            <w:tcW w:w="582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0951F280" w14:textId="44C9C5F7" w:rsidR="004D3045" w:rsidRPr="00311188" w:rsidRDefault="00311188">
            <w:pPr>
              <w:spacing w:after="0" w:line="259" w:lineRule="auto"/>
              <w:ind w:left="0" w:firstLine="0"/>
              <w:rPr>
                <w:sz w:val="20"/>
                <w:szCs w:val="20"/>
              </w:rPr>
            </w:pPr>
            <w:r w:rsidRPr="00311188">
              <w:rPr>
                <w:sz w:val="20"/>
                <w:szCs w:val="20"/>
              </w:rPr>
              <w:t>Present</w:t>
            </w:r>
          </w:p>
        </w:tc>
      </w:tr>
    </w:tbl>
    <w:p w14:paraId="0EA9F8F4" w14:textId="77777777" w:rsidR="004D3045" w:rsidRDefault="00000000">
      <w:pPr>
        <w:spacing w:after="112" w:line="259" w:lineRule="auto"/>
        <w:ind w:left="721" w:firstLine="0"/>
      </w:pPr>
      <w:r>
        <w:rPr>
          <w:b/>
          <w:sz w:val="20"/>
        </w:rPr>
        <w:t xml:space="preserve"> </w:t>
      </w:r>
    </w:p>
    <w:p w14:paraId="29C06EED" w14:textId="77777777" w:rsidR="004D3045" w:rsidRDefault="00000000">
      <w:pPr>
        <w:pBdr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</w:pBdr>
        <w:shd w:val="clear" w:color="auto" w:fill="E5E5E5"/>
        <w:spacing w:after="112" w:line="259" w:lineRule="auto"/>
        <w:ind w:left="295" w:firstLine="0"/>
      </w:pPr>
      <w:r>
        <w:rPr>
          <w:b/>
          <w:sz w:val="20"/>
          <w:u w:val="single" w:color="000000"/>
        </w:rPr>
        <w:t>MINUTES / NOTES</w:t>
      </w:r>
      <w:r>
        <w:rPr>
          <w:b/>
          <w:sz w:val="20"/>
        </w:rPr>
        <w:t xml:space="preserve"> </w:t>
      </w:r>
    </w:p>
    <w:p w14:paraId="566C3C1C" w14:textId="77777777" w:rsidR="004D3045" w:rsidRDefault="00000000">
      <w:pPr>
        <w:spacing w:after="0" w:line="259" w:lineRule="auto"/>
        <w:ind w:left="721" w:firstLine="0"/>
      </w:pPr>
      <w:r>
        <w:rPr>
          <w:b/>
          <w:sz w:val="20"/>
        </w:rPr>
        <w:t xml:space="preserve"> </w:t>
      </w:r>
    </w:p>
    <w:p w14:paraId="114AD8FD" w14:textId="5CD9EFDD" w:rsidR="004D3045" w:rsidRDefault="00000000">
      <w:pPr>
        <w:spacing w:line="250" w:lineRule="auto"/>
        <w:ind w:left="-5"/>
      </w:pPr>
      <w:r>
        <w:rPr>
          <w:sz w:val="20"/>
        </w:rPr>
        <w:t xml:space="preserve">Meeting </w:t>
      </w:r>
      <w:r w:rsidR="00FD6186">
        <w:rPr>
          <w:sz w:val="20"/>
        </w:rPr>
        <w:t>called</w:t>
      </w:r>
      <w:r w:rsidR="00EC4E39">
        <w:rPr>
          <w:sz w:val="20"/>
        </w:rPr>
        <w:t xml:space="preserve"> </w:t>
      </w:r>
      <w:r w:rsidR="00FD6186">
        <w:rPr>
          <w:sz w:val="20"/>
        </w:rPr>
        <w:t xml:space="preserve">to </w:t>
      </w:r>
      <w:r>
        <w:rPr>
          <w:sz w:val="20"/>
        </w:rPr>
        <w:t>order at 7:</w:t>
      </w:r>
      <w:r w:rsidR="00D000FF">
        <w:rPr>
          <w:sz w:val="20"/>
        </w:rPr>
        <w:t>3</w:t>
      </w:r>
      <w:r w:rsidR="00F3668B">
        <w:rPr>
          <w:sz w:val="20"/>
        </w:rPr>
        <w:t>5</w:t>
      </w:r>
      <w:r>
        <w:rPr>
          <w:sz w:val="20"/>
        </w:rPr>
        <w:t xml:space="preserve"> by Commissioner </w:t>
      </w:r>
      <w:r w:rsidR="00311188">
        <w:rPr>
          <w:sz w:val="20"/>
        </w:rPr>
        <w:t>Miller</w:t>
      </w:r>
      <w:r>
        <w:rPr>
          <w:sz w:val="20"/>
        </w:rPr>
        <w:t xml:space="preserve"> </w:t>
      </w:r>
    </w:p>
    <w:p w14:paraId="7F731B14" w14:textId="77777777" w:rsidR="004D3045" w:rsidRDefault="00000000">
      <w:pPr>
        <w:spacing w:after="0" w:line="259" w:lineRule="auto"/>
        <w:ind w:left="0" w:firstLine="0"/>
      </w:pPr>
      <w:r>
        <w:rPr>
          <w:sz w:val="20"/>
        </w:rPr>
        <w:t xml:space="preserve"> </w:t>
      </w:r>
    </w:p>
    <w:p w14:paraId="7DE2BECE" w14:textId="77777777" w:rsidR="004D3045" w:rsidRDefault="00000000">
      <w:pPr>
        <w:spacing w:line="250" w:lineRule="auto"/>
        <w:ind w:left="-5"/>
      </w:pPr>
      <w:r>
        <w:rPr>
          <w:sz w:val="20"/>
        </w:rPr>
        <w:t xml:space="preserve">Pledge of Allegiance was recited by all. </w:t>
      </w:r>
    </w:p>
    <w:p w14:paraId="7EBEDE71" w14:textId="77777777" w:rsidR="004D3045" w:rsidRDefault="00000000">
      <w:pPr>
        <w:spacing w:after="0" w:line="259" w:lineRule="auto"/>
        <w:ind w:left="0" w:firstLine="0"/>
      </w:pPr>
      <w:r>
        <w:rPr>
          <w:sz w:val="20"/>
        </w:rPr>
        <w:t xml:space="preserve"> </w:t>
      </w:r>
    </w:p>
    <w:p w14:paraId="7B688DC2" w14:textId="393D99DD" w:rsidR="004D3045" w:rsidRDefault="00000000">
      <w:pPr>
        <w:spacing w:line="250" w:lineRule="auto"/>
        <w:ind w:left="-5"/>
      </w:pPr>
      <w:r>
        <w:rPr>
          <w:sz w:val="20"/>
        </w:rPr>
        <w:t>Commissioner</w:t>
      </w:r>
      <w:r w:rsidR="00557A78">
        <w:rPr>
          <w:sz w:val="20"/>
        </w:rPr>
        <w:t xml:space="preserve"> </w:t>
      </w:r>
      <w:r w:rsidR="00311188">
        <w:rPr>
          <w:sz w:val="20"/>
        </w:rPr>
        <w:t>Miller</w:t>
      </w:r>
      <w:r>
        <w:rPr>
          <w:b/>
          <w:sz w:val="20"/>
        </w:rPr>
        <w:t xml:space="preserve"> </w:t>
      </w:r>
      <w:r>
        <w:rPr>
          <w:sz w:val="20"/>
        </w:rPr>
        <w:t xml:space="preserve">read the Open Public Meeting Act as follows: </w:t>
      </w:r>
    </w:p>
    <w:p w14:paraId="75133D4A" w14:textId="77777777" w:rsidR="004D3045" w:rsidRDefault="00000000">
      <w:pPr>
        <w:spacing w:after="0" w:line="259" w:lineRule="auto"/>
        <w:ind w:left="0" w:firstLine="0"/>
      </w:pPr>
      <w:r>
        <w:rPr>
          <w:sz w:val="20"/>
        </w:rPr>
        <w:t xml:space="preserve"> </w:t>
      </w:r>
    </w:p>
    <w:p w14:paraId="7E233CC9" w14:textId="77777777" w:rsidR="004D3045" w:rsidRDefault="00000000">
      <w:pPr>
        <w:spacing w:line="250" w:lineRule="auto"/>
        <w:ind w:left="-5"/>
      </w:pPr>
      <w:r>
        <w:rPr>
          <w:sz w:val="20"/>
        </w:rPr>
        <w:t xml:space="preserve">THIS MEETING IS BEING HELD IN ACCORDANCE WITH THE REQUIREMENTS OF THE OPEN PUBLIC </w:t>
      </w:r>
    </w:p>
    <w:p w14:paraId="28DFE36E" w14:textId="77777777" w:rsidR="004D3045" w:rsidRDefault="00000000">
      <w:pPr>
        <w:spacing w:line="250" w:lineRule="auto"/>
        <w:ind w:left="-5"/>
      </w:pPr>
      <w:r>
        <w:rPr>
          <w:sz w:val="20"/>
        </w:rPr>
        <w:t xml:space="preserve">MEETING ACT (L.1975, C.231, S.3-D) AND PURSUANT THERETO, A SCHEDULE OF REGULAR </w:t>
      </w:r>
    </w:p>
    <w:p w14:paraId="3024C8E8" w14:textId="5E8B05F2" w:rsidR="004D3045" w:rsidRDefault="00000000">
      <w:pPr>
        <w:spacing w:line="250" w:lineRule="auto"/>
        <w:ind w:left="-5"/>
      </w:pPr>
      <w:r>
        <w:rPr>
          <w:sz w:val="20"/>
        </w:rPr>
        <w:t>MEETINGS WAS ADOPTED AT THE MEETING OF MARCH 10, 202</w:t>
      </w:r>
      <w:r w:rsidR="00311188">
        <w:rPr>
          <w:sz w:val="20"/>
        </w:rPr>
        <w:t>5</w:t>
      </w:r>
      <w:r>
        <w:rPr>
          <w:sz w:val="20"/>
        </w:rPr>
        <w:t xml:space="preserve">, WHICH SCHEDULE WAS FILED WITH THE MUNICIPAL CLERK, PROVIDED TO THE HOME NEWS TRIBUNE AND THE SENTINEL, AS WELL AS POSTED IN THE MUNICIPAL BUILDING. </w:t>
      </w:r>
    </w:p>
    <w:p w14:paraId="0E3C2CDF" w14:textId="77777777" w:rsidR="004D3045" w:rsidRDefault="00000000">
      <w:pPr>
        <w:spacing w:after="0" w:line="259" w:lineRule="auto"/>
        <w:ind w:left="0" w:firstLine="0"/>
      </w:pPr>
      <w:r>
        <w:rPr>
          <w:sz w:val="20"/>
        </w:rPr>
        <w:t xml:space="preserve"> </w:t>
      </w:r>
    </w:p>
    <w:p w14:paraId="35923084" w14:textId="416B4904" w:rsidR="004D3045" w:rsidRDefault="00000000">
      <w:pPr>
        <w:spacing w:line="250" w:lineRule="auto"/>
        <w:ind w:left="-5"/>
      </w:pPr>
      <w:r>
        <w:rPr>
          <w:sz w:val="20"/>
        </w:rPr>
        <w:t xml:space="preserve">Commissioner </w:t>
      </w:r>
      <w:r w:rsidR="00311188">
        <w:rPr>
          <w:sz w:val="20"/>
        </w:rPr>
        <w:t>Miller</w:t>
      </w:r>
      <w:r>
        <w:rPr>
          <w:b/>
          <w:sz w:val="20"/>
        </w:rPr>
        <w:t xml:space="preserve"> </w:t>
      </w:r>
      <w:r>
        <w:rPr>
          <w:sz w:val="20"/>
        </w:rPr>
        <w:t xml:space="preserve">indicated where the emergency exits are located. </w:t>
      </w:r>
    </w:p>
    <w:p w14:paraId="445C190F" w14:textId="77777777" w:rsidR="004D3045" w:rsidRDefault="00000000">
      <w:pPr>
        <w:spacing w:after="0" w:line="259" w:lineRule="auto"/>
        <w:ind w:left="0" w:firstLine="0"/>
      </w:pPr>
      <w:r>
        <w:rPr>
          <w:sz w:val="20"/>
        </w:rPr>
        <w:t xml:space="preserve"> </w:t>
      </w:r>
    </w:p>
    <w:p w14:paraId="1C3A3DE0" w14:textId="77777777" w:rsidR="004D3045" w:rsidRDefault="00000000">
      <w:pPr>
        <w:spacing w:line="250" w:lineRule="auto"/>
        <w:ind w:left="-5"/>
      </w:pPr>
      <w:r>
        <w:rPr>
          <w:sz w:val="20"/>
        </w:rPr>
        <w:t xml:space="preserve">Roll call was taken. </w:t>
      </w:r>
    </w:p>
    <w:p w14:paraId="016483A9" w14:textId="77777777" w:rsidR="004D3045" w:rsidRDefault="00000000">
      <w:pPr>
        <w:spacing w:after="0" w:line="259" w:lineRule="auto"/>
        <w:ind w:left="0" w:firstLine="0"/>
      </w:pPr>
      <w:r>
        <w:rPr>
          <w:sz w:val="20"/>
        </w:rPr>
        <w:t xml:space="preserve"> </w:t>
      </w:r>
    </w:p>
    <w:p w14:paraId="081B903D" w14:textId="77777777" w:rsidR="004D3045" w:rsidRDefault="00000000">
      <w:pPr>
        <w:spacing w:after="0" w:line="259" w:lineRule="auto"/>
        <w:ind w:left="0" w:firstLine="0"/>
      </w:pPr>
      <w:r>
        <w:rPr>
          <w:sz w:val="20"/>
        </w:rPr>
        <w:t xml:space="preserve"> </w:t>
      </w:r>
    </w:p>
    <w:p w14:paraId="7F0CB1B0" w14:textId="77777777" w:rsidR="00EC4E39" w:rsidRDefault="00EC4E39">
      <w:pPr>
        <w:spacing w:after="1" w:line="259" w:lineRule="auto"/>
        <w:ind w:left="-5"/>
        <w:rPr>
          <w:b/>
          <w:sz w:val="20"/>
          <w:u w:val="single" w:color="000000"/>
        </w:rPr>
      </w:pPr>
    </w:p>
    <w:p w14:paraId="24791D39" w14:textId="7B36C411" w:rsidR="004D3045" w:rsidRDefault="00000000">
      <w:pPr>
        <w:spacing w:after="1" w:line="259" w:lineRule="auto"/>
        <w:ind w:left="-5"/>
        <w:rPr>
          <w:b/>
          <w:sz w:val="20"/>
        </w:rPr>
      </w:pPr>
      <w:r w:rsidRPr="00A12BA0">
        <w:rPr>
          <w:b/>
          <w:szCs w:val="22"/>
          <w:u w:val="single" w:color="000000"/>
        </w:rPr>
        <w:t>CORRESPONDENCE (reported by Commissioner Miller</w:t>
      </w:r>
      <w:r>
        <w:rPr>
          <w:b/>
          <w:sz w:val="20"/>
          <w:u w:val="single" w:color="000000"/>
        </w:rPr>
        <w:t>)</w:t>
      </w:r>
      <w:r>
        <w:rPr>
          <w:b/>
          <w:sz w:val="20"/>
        </w:rPr>
        <w:t xml:space="preserve"> </w:t>
      </w:r>
    </w:p>
    <w:p w14:paraId="0058036A" w14:textId="48616419" w:rsidR="00EC4E39" w:rsidRDefault="003121EB" w:rsidP="00EC4E39">
      <w:pPr>
        <w:pStyle w:val="ListParagraph"/>
        <w:numPr>
          <w:ilvl w:val="0"/>
          <w:numId w:val="4"/>
        </w:numPr>
        <w:spacing w:after="1" w:line="259" w:lineRule="auto"/>
        <w:rPr>
          <w:bCs/>
          <w:szCs w:val="22"/>
        </w:rPr>
      </w:pPr>
      <w:r>
        <w:rPr>
          <w:bCs/>
          <w:szCs w:val="22"/>
        </w:rPr>
        <w:t>New Jersey Motor</w:t>
      </w:r>
      <w:r w:rsidR="00F3668B">
        <w:rPr>
          <w:bCs/>
          <w:szCs w:val="22"/>
        </w:rPr>
        <w:t xml:space="preserve"> Vehicle</w:t>
      </w:r>
      <w:r>
        <w:rPr>
          <w:bCs/>
          <w:szCs w:val="22"/>
        </w:rPr>
        <w:t xml:space="preserve"> Registration Renewal</w:t>
      </w:r>
      <w:r w:rsidR="00525625">
        <w:rPr>
          <w:bCs/>
          <w:szCs w:val="22"/>
        </w:rPr>
        <w:t xml:space="preserve"> notice</w:t>
      </w:r>
      <w:r>
        <w:rPr>
          <w:bCs/>
          <w:szCs w:val="22"/>
        </w:rPr>
        <w:t xml:space="preserve"> fo</w:t>
      </w:r>
      <w:r w:rsidR="00525625">
        <w:rPr>
          <w:bCs/>
          <w:szCs w:val="22"/>
        </w:rPr>
        <w:t>r the Pierce 20</w:t>
      </w:r>
      <w:r w:rsidR="00311188">
        <w:rPr>
          <w:bCs/>
          <w:szCs w:val="22"/>
        </w:rPr>
        <w:t>16</w:t>
      </w:r>
      <w:r w:rsidR="00525625">
        <w:rPr>
          <w:bCs/>
          <w:szCs w:val="22"/>
        </w:rPr>
        <w:t xml:space="preserve"> Firetruck</w:t>
      </w:r>
      <w:r w:rsidR="00BD17B9">
        <w:rPr>
          <w:bCs/>
          <w:szCs w:val="22"/>
        </w:rPr>
        <w:t>.</w:t>
      </w:r>
    </w:p>
    <w:p w14:paraId="73BB6BD3" w14:textId="742F252C" w:rsidR="00F3668B" w:rsidRDefault="00F3668B" w:rsidP="00EC4E39">
      <w:pPr>
        <w:pStyle w:val="ListParagraph"/>
        <w:numPr>
          <w:ilvl w:val="0"/>
          <w:numId w:val="4"/>
        </w:numPr>
        <w:spacing w:after="1" w:line="259" w:lineRule="auto"/>
        <w:rPr>
          <w:bCs/>
          <w:szCs w:val="22"/>
        </w:rPr>
      </w:pPr>
      <w:r>
        <w:rPr>
          <w:bCs/>
          <w:szCs w:val="22"/>
        </w:rPr>
        <w:lastRenderedPageBreak/>
        <w:t xml:space="preserve">New Jersey Motor Vehicle Registration Renewal for the 1994 Ford Pick-up Truck </w:t>
      </w:r>
    </w:p>
    <w:p w14:paraId="144B6D3B" w14:textId="192BD588" w:rsidR="003C400E" w:rsidRPr="00525625" w:rsidRDefault="00525625" w:rsidP="00EC4E39">
      <w:pPr>
        <w:pStyle w:val="ListParagraph"/>
        <w:numPr>
          <w:ilvl w:val="0"/>
          <w:numId w:val="4"/>
        </w:numPr>
        <w:spacing w:after="1" w:line="259" w:lineRule="auto"/>
        <w:rPr>
          <w:b/>
          <w:szCs w:val="22"/>
        </w:rPr>
      </w:pPr>
      <w:r>
        <w:rPr>
          <w:bCs/>
          <w:szCs w:val="22"/>
        </w:rPr>
        <w:t>New Jersey Motor</w:t>
      </w:r>
      <w:r w:rsidR="00F3668B">
        <w:rPr>
          <w:bCs/>
          <w:szCs w:val="22"/>
        </w:rPr>
        <w:t xml:space="preserve"> Vehicle</w:t>
      </w:r>
      <w:r>
        <w:rPr>
          <w:bCs/>
          <w:szCs w:val="22"/>
        </w:rPr>
        <w:t xml:space="preserve"> Registration </w:t>
      </w:r>
      <w:r w:rsidR="00F3668B">
        <w:rPr>
          <w:bCs/>
          <w:szCs w:val="22"/>
        </w:rPr>
        <w:t xml:space="preserve">for the Boat </w:t>
      </w:r>
    </w:p>
    <w:p w14:paraId="0916C491" w14:textId="7A8DC9F6" w:rsidR="00525625" w:rsidRPr="00F3668B" w:rsidRDefault="00F3668B" w:rsidP="00EC4E39">
      <w:pPr>
        <w:pStyle w:val="ListParagraph"/>
        <w:numPr>
          <w:ilvl w:val="0"/>
          <w:numId w:val="4"/>
        </w:numPr>
        <w:spacing w:after="1" w:line="259" w:lineRule="auto"/>
        <w:rPr>
          <w:b/>
          <w:szCs w:val="22"/>
        </w:rPr>
      </w:pPr>
      <w:r>
        <w:rPr>
          <w:bCs/>
          <w:szCs w:val="22"/>
        </w:rPr>
        <w:t>Safety Recall issued by Ford Motor Company for the 2016 F250 Truck -gave to Chief</w:t>
      </w:r>
    </w:p>
    <w:p w14:paraId="3F80FB7A" w14:textId="4409920C" w:rsidR="00F3668B" w:rsidRPr="00F3668B" w:rsidRDefault="00F3668B" w:rsidP="00EC4E39">
      <w:pPr>
        <w:pStyle w:val="ListParagraph"/>
        <w:numPr>
          <w:ilvl w:val="0"/>
          <w:numId w:val="4"/>
        </w:numPr>
        <w:spacing w:after="1" w:line="259" w:lineRule="auto"/>
        <w:rPr>
          <w:b/>
          <w:szCs w:val="22"/>
        </w:rPr>
      </w:pPr>
      <w:r>
        <w:rPr>
          <w:bCs/>
          <w:szCs w:val="22"/>
        </w:rPr>
        <w:t xml:space="preserve">A letter dated October 3, from the Gannett newspaper advising us that they are going to paperless </w:t>
      </w:r>
      <w:r w:rsidR="00EC4775">
        <w:rPr>
          <w:bCs/>
          <w:szCs w:val="22"/>
        </w:rPr>
        <w:t>system</w:t>
      </w:r>
      <w:r>
        <w:rPr>
          <w:bCs/>
          <w:szCs w:val="22"/>
        </w:rPr>
        <w:t xml:space="preserve"> </w:t>
      </w:r>
    </w:p>
    <w:p w14:paraId="4D7E6847" w14:textId="62CC563B" w:rsidR="00F3668B" w:rsidRPr="003C400E" w:rsidRDefault="00F3668B" w:rsidP="00EC4E39">
      <w:pPr>
        <w:pStyle w:val="ListParagraph"/>
        <w:numPr>
          <w:ilvl w:val="0"/>
          <w:numId w:val="4"/>
        </w:numPr>
        <w:spacing w:after="1" w:line="259" w:lineRule="auto"/>
        <w:rPr>
          <w:b/>
          <w:szCs w:val="22"/>
        </w:rPr>
      </w:pPr>
      <w:r>
        <w:rPr>
          <w:bCs/>
          <w:szCs w:val="22"/>
        </w:rPr>
        <w:t xml:space="preserve">A letter </w:t>
      </w:r>
      <w:r w:rsidR="00EC4775">
        <w:rPr>
          <w:bCs/>
          <w:szCs w:val="22"/>
        </w:rPr>
        <w:t xml:space="preserve">dated September 9, from the Colonial Pipeline Company telling us that a mowing company will be working in the area to mow the right-of-way corridor on or near our property. </w:t>
      </w:r>
    </w:p>
    <w:p w14:paraId="73FB84B1" w14:textId="77777777" w:rsidR="003C400E" w:rsidRPr="003C400E" w:rsidRDefault="003C400E" w:rsidP="003C400E">
      <w:pPr>
        <w:pStyle w:val="ListParagraph"/>
        <w:spacing w:after="1" w:line="259" w:lineRule="auto"/>
        <w:ind w:left="705" w:firstLine="0"/>
        <w:rPr>
          <w:b/>
          <w:szCs w:val="22"/>
        </w:rPr>
      </w:pPr>
    </w:p>
    <w:p w14:paraId="61A60280" w14:textId="3ADEC40E" w:rsidR="00256191" w:rsidRPr="00256191" w:rsidRDefault="00256191" w:rsidP="00256191">
      <w:pPr>
        <w:spacing w:after="1" w:line="259" w:lineRule="auto"/>
        <w:ind w:left="345" w:firstLine="0"/>
        <w:rPr>
          <w:bCs/>
          <w:szCs w:val="22"/>
        </w:rPr>
      </w:pPr>
    </w:p>
    <w:p w14:paraId="5A509CA0" w14:textId="5C4719DD" w:rsidR="000B2B9A" w:rsidRDefault="000B2B9A" w:rsidP="000B2B9A">
      <w:pPr>
        <w:pStyle w:val="ListParagraph"/>
        <w:spacing w:after="1" w:line="259" w:lineRule="auto"/>
        <w:ind w:left="705" w:firstLine="0"/>
        <w:rPr>
          <w:bCs/>
          <w:szCs w:val="22"/>
        </w:rPr>
      </w:pPr>
    </w:p>
    <w:p w14:paraId="42EC3840" w14:textId="77777777" w:rsidR="00EC4E39" w:rsidRPr="00AE5B05" w:rsidRDefault="00EC4E39">
      <w:pPr>
        <w:spacing w:after="1" w:line="259" w:lineRule="auto"/>
        <w:ind w:left="-5"/>
        <w:rPr>
          <w:bCs/>
          <w:szCs w:val="22"/>
        </w:rPr>
      </w:pPr>
    </w:p>
    <w:p w14:paraId="38A1E89A" w14:textId="17EC8C94" w:rsidR="00EC4E39" w:rsidRPr="00A12BA0" w:rsidRDefault="00000000" w:rsidP="00EC4E39">
      <w:pPr>
        <w:pStyle w:val="Heading1"/>
        <w:spacing w:after="37"/>
        <w:ind w:left="-5"/>
        <w:rPr>
          <w:szCs w:val="22"/>
          <w:u w:val="none"/>
        </w:rPr>
      </w:pPr>
      <w:r w:rsidRPr="00A12BA0">
        <w:rPr>
          <w:szCs w:val="22"/>
        </w:rPr>
        <w:t xml:space="preserve"> </w:t>
      </w:r>
      <w:r w:rsidR="00EC4E39" w:rsidRPr="00A12BA0">
        <w:rPr>
          <w:szCs w:val="22"/>
        </w:rPr>
        <w:t xml:space="preserve">INSURANCE (reported by Commissioner </w:t>
      </w:r>
      <w:r w:rsidR="00EC4775">
        <w:rPr>
          <w:szCs w:val="22"/>
        </w:rPr>
        <w:t>Methner</w:t>
      </w:r>
      <w:r w:rsidR="00EC4E39" w:rsidRPr="00A12BA0">
        <w:rPr>
          <w:szCs w:val="22"/>
        </w:rPr>
        <w:t>)</w:t>
      </w:r>
      <w:r w:rsidR="00EC4E39" w:rsidRPr="00A12BA0">
        <w:rPr>
          <w:szCs w:val="22"/>
          <w:u w:val="none"/>
        </w:rPr>
        <w:t xml:space="preserve"> </w:t>
      </w:r>
    </w:p>
    <w:p w14:paraId="11EAE3D3" w14:textId="786330F6" w:rsidR="00525625" w:rsidRDefault="00EC4775" w:rsidP="00525625">
      <w:pPr>
        <w:pStyle w:val="ListParagraph"/>
        <w:numPr>
          <w:ilvl w:val="0"/>
          <w:numId w:val="7"/>
        </w:numPr>
        <w:spacing w:after="36" w:line="259" w:lineRule="auto"/>
      </w:pPr>
      <w:r>
        <w:t>Adds and Drops for the Group Life Policy – 1 add and 4 drops – now</w:t>
      </w:r>
      <w:r w:rsidR="00607397">
        <w:t xml:space="preserve"> the Company</w:t>
      </w:r>
      <w:r>
        <w:t xml:space="preserve"> will only do add and drops quarterly</w:t>
      </w:r>
    </w:p>
    <w:p w14:paraId="4E52C033" w14:textId="4C252104" w:rsidR="004D3045" w:rsidRDefault="00000000">
      <w:pPr>
        <w:tabs>
          <w:tab w:val="center" w:pos="411"/>
          <w:tab w:val="center" w:pos="3282"/>
        </w:tabs>
        <w:ind w:left="0" w:firstLine="0"/>
      </w:pPr>
      <w:r>
        <w:rPr>
          <w:rFonts w:ascii="Calibri" w:eastAsia="Calibri" w:hAnsi="Calibri" w:cs="Calibri"/>
        </w:rPr>
        <w:tab/>
      </w:r>
      <w:r>
        <w:tab/>
        <w:t xml:space="preserve"> </w:t>
      </w:r>
    </w:p>
    <w:p w14:paraId="57A44BC7" w14:textId="77777777" w:rsidR="004D3045" w:rsidRDefault="00000000">
      <w:pPr>
        <w:spacing w:after="137" w:line="259" w:lineRule="auto"/>
        <w:ind w:left="721" w:firstLine="0"/>
      </w:pPr>
      <w:r>
        <w:t xml:space="preserve"> </w:t>
      </w:r>
    </w:p>
    <w:p w14:paraId="54FBF6AC" w14:textId="77777777" w:rsidR="004D3045" w:rsidRDefault="00000000">
      <w:pPr>
        <w:spacing w:after="0" w:line="259" w:lineRule="auto"/>
        <w:ind w:left="0" w:firstLine="0"/>
      </w:pPr>
      <w:r>
        <w:rPr>
          <w:b/>
          <w:sz w:val="20"/>
        </w:rPr>
        <w:t xml:space="preserve"> </w:t>
      </w:r>
    </w:p>
    <w:p w14:paraId="7F9B826D" w14:textId="6456F69C" w:rsidR="004D3045" w:rsidRPr="00F965BC" w:rsidRDefault="00000000" w:rsidP="00A12BA0">
      <w:pPr>
        <w:pStyle w:val="Heading1"/>
        <w:spacing w:after="36"/>
        <w:ind w:left="0" w:firstLine="0"/>
        <w:rPr>
          <w:szCs w:val="22"/>
        </w:rPr>
      </w:pPr>
      <w:r w:rsidRPr="00F965BC">
        <w:rPr>
          <w:szCs w:val="22"/>
        </w:rPr>
        <w:t xml:space="preserve">LOSAP – (reported by Commissioner </w:t>
      </w:r>
      <w:r w:rsidR="00EC4775">
        <w:rPr>
          <w:szCs w:val="22"/>
        </w:rPr>
        <w:t>Miller</w:t>
      </w:r>
      <w:r w:rsidRPr="00F965BC">
        <w:rPr>
          <w:szCs w:val="22"/>
        </w:rPr>
        <w:t>)</w:t>
      </w:r>
      <w:r w:rsidRPr="00F965BC">
        <w:rPr>
          <w:szCs w:val="22"/>
          <w:u w:val="none"/>
        </w:rPr>
        <w:t xml:space="preserve"> </w:t>
      </w:r>
    </w:p>
    <w:p w14:paraId="5AA6BBC6" w14:textId="5FF3CF35" w:rsidR="004D3045" w:rsidRDefault="00525625" w:rsidP="00A57493">
      <w:pPr>
        <w:pStyle w:val="ListParagraph"/>
        <w:numPr>
          <w:ilvl w:val="0"/>
          <w:numId w:val="4"/>
        </w:numPr>
        <w:spacing w:after="137" w:line="259" w:lineRule="auto"/>
      </w:pPr>
      <w:r>
        <w:t xml:space="preserve">No Report </w:t>
      </w:r>
      <w:r w:rsidR="00B01859">
        <w:t xml:space="preserve"> </w:t>
      </w:r>
      <w:r w:rsidR="003121EB">
        <w:t xml:space="preserve"> </w:t>
      </w:r>
    </w:p>
    <w:p w14:paraId="497E7FDC" w14:textId="77777777" w:rsidR="004D3045" w:rsidRDefault="00000000">
      <w:pPr>
        <w:spacing w:after="0" w:line="259" w:lineRule="auto"/>
        <w:ind w:left="0" w:firstLine="0"/>
      </w:pPr>
      <w:r>
        <w:rPr>
          <w:b/>
          <w:sz w:val="20"/>
        </w:rPr>
        <w:t xml:space="preserve"> </w:t>
      </w:r>
    </w:p>
    <w:p w14:paraId="14FBE81A" w14:textId="77777777" w:rsidR="004D3045" w:rsidRPr="00A12BA0" w:rsidRDefault="00000000">
      <w:pPr>
        <w:spacing w:after="1" w:line="259" w:lineRule="auto"/>
        <w:ind w:left="-5"/>
        <w:rPr>
          <w:szCs w:val="22"/>
        </w:rPr>
      </w:pPr>
      <w:r w:rsidRPr="00A12BA0">
        <w:rPr>
          <w:b/>
          <w:szCs w:val="22"/>
          <w:u w:val="single" w:color="000000"/>
        </w:rPr>
        <w:t>PROFESSIONAL REPORTS</w:t>
      </w:r>
      <w:r w:rsidRPr="00A12BA0">
        <w:rPr>
          <w:b/>
          <w:szCs w:val="22"/>
        </w:rPr>
        <w:t xml:space="preserve"> </w:t>
      </w:r>
    </w:p>
    <w:p w14:paraId="1F03E45F" w14:textId="17757367" w:rsidR="004D3045" w:rsidRDefault="00000000">
      <w:pPr>
        <w:pStyle w:val="Heading1"/>
        <w:ind w:left="-5"/>
      </w:pPr>
      <w:r>
        <w:t xml:space="preserve">Chief’s Report – reported by </w:t>
      </w:r>
      <w:r w:rsidR="00F52B3D">
        <w:t xml:space="preserve">Chief </w:t>
      </w:r>
      <w:r w:rsidR="00B01859">
        <w:t xml:space="preserve">Van </w:t>
      </w:r>
      <w:proofErr w:type="spellStart"/>
      <w:r w:rsidR="00B01859">
        <w:t>Aulen</w:t>
      </w:r>
      <w:proofErr w:type="spellEnd"/>
      <w:r w:rsidR="00444BA2">
        <w:t xml:space="preserve"> &amp; Asst. Chief Kevin Umbach </w:t>
      </w:r>
    </w:p>
    <w:p w14:paraId="08BD2AE6" w14:textId="7C423C46" w:rsidR="00F965BC" w:rsidRDefault="00000000">
      <w:pPr>
        <w:numPr>
          <w:ilvl w:val="0"/>
          <w:numId w:val="2"/>
        </w:numPr>
        <w:ind w:hanging="421"/>
      </w:pPr>
      <w:r>
        <w:t xml:space="preserve">There was a total </w:t>
      </w:r>
      <w:r w:rsidR="00D05E4A">
        <w:t>of</w:t>
      </w:r>
      <w:r w:rsidR="000B2B9A">
        <w:t xml:space="preserve"> </w:t>
      </w:r>
      <w:r w:rsidR="00EC4775">
        <w:t>13</w:t>
      </w:r>
      <w:r w:rsidR="00D05E4A">
        <w:t xml:space="preserve"> calls</w:t>
      </w:r>
      <w:r>
        <w:t xml:space="preserve"> for the month of </w:t>
      </w:r>
      <w:r w:rsidR="00EC4775">
        <w:t>September</w:t>
      </w:r>
      <w:r>
        <w:t xml:space="preserve">. Total calls for the year </w:t>
      </w:r>
      <w:r w:rsidR="00EC4775">
        <w:t>105</w:t>
      </w:r>
      <w:r w:rsidR="00175180">
        <w:t>.</w:t>
      </w:r>
    </w:p>
    <w:p w14:paraId="20AAD0CB" w14:textId="4F13AEAC" w:rsidR="00F52B3D" w:rsidRDefault="004E0BA0" w:rsidP="009147CE">
      <w:pPr>
        <w:numPr>
          <w:ilvl w:val="0"/>
          <w:numId w:val="2"/>
        </w:numPr>
        <w:ind w:hanging="421"/>
      </w:pPr>
      <w:r>
        <w:t xml:space="preserve">Assistant Chief Kevin </w:t>
      </w:r>
      <w:r w:rsidR="00607397">
        <w:t>Umbach submitted</w:t>
      </w:r>
      <w:r w:rsidR="00EC4775">
        <w:t xml:space="preserve"> the 2026 budget for the Firehouse. A discussion was </w:t>
      </w:r>
      <w:r w:rsidR="009147CE">
        <w:t>held</w:t>
      </w:r>
      <w:r w:rsidR="00EC4775">
        <w:t xml:space="preserve"> about the budget between the </w:t>
      </w:r>
      <w:r w:rsidR="009147CE">
        <w:t>C</w:t>
      </w:r>
      <w:r w:rsidR="00EC4775">
        <w:t>ommissioners and the Chief and Assistant Chief</w:t>
      </w:r>
      <w:r w:rsidR="0036725F">
        <w:t>. He increased the budget by 2% See attached.</w:t>
      </w:r>
      <w:r w:rsidR="009147CE">
        <w:t xml:space="preserve"> </w:t>
      </w:r>
      <w:r w:rsidR="009147CE" w:rsidRPr="009147CE">
        <w:t>A discussion was also conducted regarding the prospective acquisition of a new truck</w:t>
      </w:r>
      <w:r w:rsidR="0036725F">
        <w:t>. In</w:t>
      </w:r>
      <w:r w:rsidR="009147CE">
        <w:t xml:space="preserve"> conclusion the Commissioners will speak with Richard Braslow, our </w:t>
      </w:r>
      <w:r w:rsidR="0036725F">
        <w:t>attorney,</w:t>
      </w:r>
      <w:r w:rsidR="009147CE">
        <w:t xml:space="preserve"> to see what needs to be done to buy a new engine and pick-up truck/SUV.  </w:t>
      </w:r>
    </w:p>
    <w:p w14:paraId="733426C7" w14:textId="2BF21886" w:rsidR="00C35F84" w:rsidRDefault="00C35F84" w:rsidP="009147CE">
      <w:pPr>
        <w:numPr>
          <w:ilvl w:val="0"/>
          <w:numId w:val="2"/>
        </w:numPr>
        <w:ind w:hanging="421"/>
      </w:pPr>
      <w:r>
        <w:t>Chief submitted a bill from Fire Fighter One for flow testing - $1,120.00 will be paid next month.</w:t>
      </w:r>
    </w:p>
    <w:p w14:paraId="7DC51328" w14:textId="3D1B42C5" w:rsidR="00C35F84" w:rsidRDefault="00C35F84" w:rsidP="009147CE">
      <w:pPr>
        <w:numPr>
          <w:ilvl w:val="0"/>
          <w:numId w:val="2"/>
        </w:numPr>
        <w:ind w:hanging="421"/>
      </w:pPr>
      <w:r>
        <w:t>Asst. Chief also submitted a bill for training – 4 members in November</w:t>
      </w:r>
      <w:r w:rsidR="004C2289">
        <w:t xml:space="preserve"> – $1,000.00 will be  paid tonight </w:t>
      </w:r>
    </w:p>
    <w:p w14:paraId="317ADFFB" w14:textId="25BA0A9C" w:rsidR="00C35F84" w:rsidRDefault="00C35F84" w:rsidP="009147CE">
      <w:pPr>
        <w:numPr>
          <w:ilvl w:val="0"/>
          <w:numId w:val="2"/>
        </w:numPr>
        <w:ind w:hanging="421"/>
      </w:pPr>
      <w:r>
        <w:t xml:space="preserve">An ESS invoice for speakers that were purchased and still need to pay the bill </w:t>
      </w:r>
      <w:r w:rsidR="004C2289">
        <w:t>- $246.61</w:t>
      </w:r>
      <w:r>
        <w:t xml:space="preserve">– will be paid </w:t>
      </w:r>
      <w:r w:rsidR="004C2289">
        <w:t>tonight</w:t>
      </w:r>
      <w:r>
        <w:t xml:space="preserve"> </w:t>
      </w:r>
    </w:p>
    <w:p w14:paraId="1E6397C3" w14:textId="29C1A6A9" w:rsidR="0036725F" w:rsidRDefault="0036725F" w:rsidP="0036725F">
      <w:pPr>
        <w:ind w:left="766" w:firstLine="0"/>
      </w:pPr>
    </w:p>
    <w:p w14:paraId="45C7AAE7" w14:textId="055B908A" w:rsidR="00401259" w:rsidRDefault="00401259" w:rsidP="004E0BA0">
      <w:pPr>
        <w:ind w:left="766" w:firstLine="0"/>
      </w:pPr>
    </w:p>
    <w:p w14:paraId="263F3F8F" w14:textId="298817B7" w:rsidR="00401259" w:rsidRDefault="00401259" w:rsidP="00401259">
      <w:pPr>
        <w:ind w:left="766" w:firstLine="0"/>
      </w:pPr>
    </w:p>
    <w:p w14:paraId="2C8A2D91" w14:textId="77777777" w:rsidR="00401259" w:rsidRDefault="00401259" w:rsidP="00401259">
      <w:pPr>
        <w:ind w:left="766" w:firstLine="0"/>
      </w:pPr>
    </w:p>
    <w:p w14:paraId="09E7FFEB" w14:textId="18C3528F" w:rsidR="00052986" w:rsidRPr="00A12BA0" w:rsidRDefault="00000000">
      <w:pPr>
        <w:spacing w:after="16" w:line="259" w:lineRule="auto"/>
        <w:ind w:left="0" w:firstLine="0"/>
        <w:rPr>
          <w:b/>
          <w:u w:val="single"/>
        </w:rPr>
      </w:pPr>
      <w:r w:rsidRPr="00A12BA0">
        <w:rPr>
          <w:b/>
          <w:u w:val="single"/>
        </w:rPr>
        <w:t xml:space="preserve">Engineer’s Report – reported </w:t>
      </w:r>
      <w:r w:rsidR="00A12BA0" w:rsidRPr="00A12BA0">
        <w:rPr>
          <w:b/>
          <w:u w:val="single"/>
        </w:rPr>
        <w:t xml:space="preserve">by </w:t>
      </w:r>
      <w:r w:rsidR="004E0BA0">
        <w:rPr>
          <w:b/>
          <w:u w:val="single"/>
        </w:rPr>
        <w:t xml:space="preserve">Assistant Chief Kevin Umbach </w:t>
      </w:r>
    </w:p>
    <w:p w14:paraId="193951B1" w14:textId="77777777" w:rsidR="004E0BA0" w:rsidRDefault="004E0BA0">
      <w:pPr>
        <w:spacing w:after="1" w:line="259" w:lineRule="auto"/>
        <w:ind w:left="-5"/>
        <w:rPr>
          <w:b/>
          <w:sz w:val="20"/>
          <w:u w:val="single" w:color="000000"/>
        </w:rPr>
      </w:pPr>
    </w:p>
    <w:p w14:paraId="58ED2F1E" w14:textId="1A23B5E0" w:rsidR="004E0BA0" w:rsidRDefault="004E0BA0" w:rsidP="00444BA2">
      <w:pPr>
        <w:pStyle w:val="ListParagraph"/>
        <w:numPr>
          <w:ilvl w:val="0"/>
          <w:numId w:val="4"/>
        </w:numPr>
        <w:spacing w:after="1" w:line="259" w:lineRule="auto"/>
        <w:rPr>
          <w:bCs/>
          <w:szCs w:val="22"/>
        </w:rPr>
      </w:pPr>
      <w:r w:rsidRPr="004E0BA0">
        <w:rPr>
          <w:bCs/>
          <w:szCs w:val="22"/>
        </w:rPr>
        <w:lastRenderedPageBreak/>
        <w:t xml:space="preserve">Tucker Company </w:t>
      </w:r>
      <w:r w:rsidR="00C35F84">
        <w:rPr>
          <w:bCs/>
          <w:szCs w:val="22"/>
        </w:rPr>
        <w:t>will do</w:t>
      </w:r>
      <w:r w:rsidR="00444BA2">
        <w:rPr>
          <w:bCs/>
          <w:szCs w:val="22"/>
        </w:rPr>
        <w:t xml:space="preserve"> the</w:t>
      </w:r>
      <w:r w:rsidRPr="004E0BA0">
        <w:rPr>
          <w:bCs/>
          <w:szCs w:val="22"/>
        </w:rPr>
        <w:t xml:space="preserve"> installation of the new Hurst Equipment on </w:t>
      </w:r>
      <w:r w:rsidR="00607397" w:rsidRPr="004E0BA0">
        <w:rPr>
          <w:bCs/>
          <w:szCs w:val="22"/>
        </w:rPr>
        <w:t>90</w:t>
      </w:r>
      <w:r w:rsidR="00607397">
        <w:rPr>
          <w:bCs/>
          <w:szCs w:val="22"/>
        </w:rPr>
        <w:t>1.</w:t>
      </w:r>
      <w:r>
        <w:rPr>
          <w:bCs/>
          <w:szCs w:val="22"/>
        </w:rPr>
        <w:t xml:space="preserve"> </w:t>
      </w:r>
    </w:p>
    <w:p w14:paraId="794AD69D" w14:textId="4DEA22A8" w:rsidR="00D07469" w:rsidRPr="004E0BA0" w:rsidRDefault="00607397" w:rsidP="004E0BA0">
      <w:pPr>
        <w:pStyle w:val="ListParagraph"/>
        <w:numPr>
          <w:ilvl w:val="0"/>
          <w:numId w:val="4"/>
        </w:numPr>
        <w:spacing w:after="1" w:line="259" w:lineRule="auto"/>
        <w:rPr>
          <w:bCs/>
          <w:szCs w:val="22"/>
        </w:rPr>
      </w:pPr>
      <w:r>
        <w:rPr>
          <w:bCs/>
          <w:szCs w:val="22"/>
        </w:rPr>
        <w:t xml:space="preserve">Chief’s truck </w:t>
      </w:r>
      <w:r w:rsidR="00C35F84">
        <w:rPr>
          <w:bCs/>
          <w:szCs w:val="22"/>
        </w:rPr>
        <w:t xml:space="preserve">will be taken in for an oil change </w:t>
      </w:r>
      <w:r>
        <w:rPr>
          <w:bCs/>
          <w:szCs w:val="22"/>
        </w:rPr>
        <w:t xml:space="preserve"> </w:t>
      </w:r>
    </w:p>
    <w:p w14:paraId="060AD9F4" w14:textId="77777777" w:rsidR="004E0BA0" w:rsidRDefault="004E0BA0">
      <w:pPr>
        <w:spacing w:after="1" w:line="259" w:lineRule="auto"/>
        <w:ind w:left="-5"/>
        <w:rPr>
          <w:b/>
          <w:sz w:val="20"/>
          <w:u w:val="single" w:color="000000"/>
        </w:rPr>
      </w:pPr>
    </w:p>
    <w:p w14:paraId="718F3F2D" w14:textId="77777777" w:rsidR="004E0BA0" w:rsidRDefault="004E0BA0">
      <w:pPr>
        <w:spacing w:after="1" w:line="259" w:lineRule="auto"/>
        <w:ind w:left="-5"/>
        <w:rPr>
          <w:b/>
          <w:sz w:val="20"/>
          <w:u w:val="single" w:color="000000"/>
        </w:rPr>
      </w:pPr>
    </w:p>
    <w:p w14:paraId="4739211D" w14:textId="77777777" w:rsidR="004E0BA0" w:rsidRDefault="004E0BA0">
      <w:pPr>
        <w:spacing w:after="1" w:line="259" w:lineRule="auto"/>
        <w:ind w:left="-5"/>
        <w:rPr>
          <w:b/>
          <w:sz w:val="20"/>
          <w:u w:val="single" w:color="000000"/>
        </w:rPr>
      </w:pPr>
    </w:p>
    <w:p w14:paraId="35EFE832" w14:textId="77777777" w:rsidR="004E0BA0" w:rsidRDefault="004E0BA0">
      <w:pPr>
        <w:spacing w:after="1" w:line="259" w:lineRule="auto"/>
        <w:ind w:left="-5"/>
        <w:rPr>
          <w:b/>
          <w:sz w:val="20"/>
          <w:u w:val="single" w:color="000000"/>
        </w:rPr>
      </w:pPr>
    </w:p>
    <w:p w14:paraId="4D06811F" w14:textId="75B82EFF" w:rsidR="004D3045" w:rsidRDefault="00000000">
      <w:pPr>
        <w:spacing w:after="1" w:line="259" w:lineRule="auto"/>
        <w:ind w:left="-5"/>
      </w:pPr>
      <w:r>
        <w:rPr>
          <w:b/>
          <w:sz w:val="20"/>
          <w:u w:val="single" w:color="000000"/>
        </w:rPr>
        <w:t>PUBLIC PORTION</w:t>
      </w:r>
      <w:r>
        <w:rPr>
          <w:b/>
          <w:sz w:val="20"/>
        </w:rPr>
        <w:t xml:space="preserve"> </w:t>
      </w:r>
    </w:p>
    <w:p w14:paraId="0F05C9FA" w14:textId="36201109" w:rsidR="004D3045" w:rsidRDefault="00D07469" w:rsidP="004204B1">
      <w:pPr>
        <w:spacing w:after="37" w:line="259" w:lineRule="auto"/>
        <w:ind w:left="0" w:firstLine="0"/>
      </w:pPr>
      <w:r>
        <w:t xml:space="preserve">. </w:t>
      </w:r>
      <w:r w:rsidR="004204B1">
        <w:t>N/A</w:t>
      </w:r>
    </w:p>
    <w:p w14:paraId="6C222315" w14:textId="77777777" w:rsidR="004D3045" w:rsidRDefault="00000000">
      <w:pPr>
        <w:spacing w:after="17" w:line="259" w:lineRule="auto"/>
        <w:ind w:left="721" w:firstLine="0"/>
      </w:pPr>
      <w:r>
        <w:rPr>
          <w:sz w:val="20"/>
        </w:rPr>
        <w:t xml:space="preserve"> </w:t>
      </w:r>
    </w:p>
    <w:p w14:paraId="74A8BD5C" w14:textId="0DE26928" w:rsidR="004D3045" w:rsidRDefault="00000000">
      <w:pPr>
        <w:pStyle w:val="Heading1"/>
        <w:spacing w:after="142"/>
        <w:ind w:left="731"/>
      </w:pPr>
      <w:r>
        <w:t>TREASURY REPORT (reported by Commissioner</w:t>
      </w:r>
      <w:r w:rsidR="00440929">
        <w:t xml:space="preserve"> </w:t>
      </w:r>
      <w:r w:rsidR="00C35F84">
        <w:t>Wood)</w:t>
      </w:r>
      <w:r>
        <w:rPr>
          <w:b w:val="0"/>
          <w:u w:val="none"/>
        </w:rPr>
        <w:t xml:space="preserve"> </w:t>
      </w:r>
      <w:r>
        <w:rPr>
          <w:b w:val="0"/>
          <w:sz w:val="20"/>
          <w:u w:val="none"/>
        </w:rPr>
        <w:t xml:space="preserve"> </w:t>
      </w:r>
    </w:p>
    <w:p w14:paraId="08755F72" w14:textId="77777777" w:rsidR="004D3045" w:rsidRDefault="00000000">
      <w:pPr>
        <w:spacing w:after="0" w:line="259" w:lineRule="auto"/>
        <w:ind w:left="0" w:firstLine="0"/>
      </w:pPr>
      <w:r>
        <w:rPr>
          <w:sz w:val="20"/>
        </w:rPr>
        <w:t xml:space="preserve"> </w:t>
      </w:r>
    </w:p>
    <w:p w14:paraId="19DB56FB" w14:textId="771BE1E9" w:rsidR="004D3045" w:rsidRDefault="00000000">
      <w:pPr>
        <w:ind w:left="10"/>
      </w:pPr>
      <w:r>
        <w:t xml:space="preserve">Beginning balance in account as of </w:t>
      </w:r>
      <w:r w:rsidR="004204B1">
        <w:t>September</w:t>
      </w:r>
      <w:r w:rsidR="005738D7">
        <w:t xml:space="preserve"> 1</w:t>
      </w:r>
      <w:r w:rsidR="00D07469">
        <w:t>5</w:t>
      </w:r>
      <w:r w:rsidR="005738D7">
        <w:t>,</w:t>
      </w:r>
      <w:r>
        <w:t xml:space="preserve"> 2025, was </w:t>
      </w:r>
      <w:r w:rsidR="008240B7">
        <w:t>$</w:t>
      </w:r>
      <w:r w:rsidR="00C35F84">
        <w:t xml:space="preserve">1,278,584.97 </w:t>
      </w:r>
      <w:r w:rsidR="00F12FCA">
        <w:t>after interest</w:t>
      </w:r>
      <w:r>
        <w:t xml:space="preserve"> income deposit of $</w:t>
      </w:r>
      <w:r w:rsidR="004204B1">
        <w:t>1,804.08 and a Tax Revenue deposit of $267,584.75</w:t>
      </w:r>
      <w:r w:rsidR="00C9135B">
        <w:t xml:space="preserve">. </w:t>
      </w:r>
      <w:r>
        <w:t>After tonight’s disbursements, the balance today is $</w:t>
      </w:r>
      <w:r w:rsidR="004204B1">
        <w:t>1,274,988.96</w:t>
      </w:r>
      <w:r>
        <w:t xml:space="preserve">. </w:t>
      </w:r>
    </w:p>
    <w:p w14:paraId="0EA4A85D" w14:textId="77777777" w:rsidR="004D3045" w:rsidRDefault="00000000">
      <w:pPr>
        <w:spacing w:after="0" w:line="259" w:lineRule="auto"/>
        <w:ind w:left="0" w:firstLine="0"/>
      </w:pPr>
      <w:r>
        <w:t xml:space="preserve"> </w:t>
      </w:r>
    </w:p>
    <w:p w14:paraId="5DDBAEB5" w14:textId="77777777" w:rsidR="004D3045" w:rsidRDefault="00000000">
      <w:pPr>
        <w:ind w:left="355"/>
      </w:pPr>
      <w:r>
        <w:t xml:space="preserve">(See attached reports for the breakdown of payments/disbursements) </w:t>
      </w:r>
    </w:p>
    <w:p w14:paraId="2D62C9E1" w14:textId="574635CB" w:rsidR="00713989" w:rsidRDefault="00713989">
      <w:pPr>
        <w:ind w:left="355"/>
      </w:pPr>
      <w:r>
        <w:t>.</w:t>
      </w:r>
    </w:p>
    <w:p w14:paraId="4FCA3510" w14:textId="77777777" w:rsidR="004D3045" w:rsidRDefault="00000000">
      <w:pPr>
        <w:spacing w:after="0" w:line="259" w:lineRule="auto"/>
        <w:ind w:left="0" w:firstLine="0"/>
      </w:pPr>
      <w:r>
        <w:t xml:space="preserve"> </w:t>
      </w:r>
    </w:p>
    <w:p w14:paraId="1B628274" w14:textId="0BE75F17" w:rsidR="004D3045" w:rsidRDefault="00000000">
      <w:pPr>
        <w:ind w:left="10"/>
      </w:pPr>
      <w:r>
        <w:t xml:space="preserve">Commissioner </w:t>
      </w:r>
      <w:r w:rsidR="004204B1">
        <w:t>Methner</w:t>
      </w:r>
      <w:r>
        <w:t xml:space="preserve"> made a motion to accept the treasury report and pay the bills. Commissioner </w:t>
      </w:r>
      <w:r w:rsidR="004204B1">
        <w:t>Wood</w:t>
      </w:r>
      <w:r w:rsidR="008240B7">
        <w:t xml:space="preserve"> </w:t>
      </w:r>
      <w:r>
        <w:t xml:space="preserve">seconded the motion.  All were in favor; it was so </w:t>
      </w:r>
      <w:proofErr w:type="gramStart"/>
      <w:r>
        <w:t>moved</w:t>
      </w:r>
      <w:proofErr w:type="gramEnd"/>
      <w:r>
        <w:t xml:space="preserve">. </w:t>
      </w:r>
    </w:p>
    <w:p w14:paraId="2D33553D" w14:textId="77777777" w:rsidR="004D3045" w:rsidRDefault="00000000">
      <w:pPr>
        <w:spacing w:after="0" w:line="259" w:lineRule="auto"/>
        <w:ind w:left="0" w:firstLine="0"/>
      </w:pPr>
      <w:r>
        <w:t xml:space="preserve"> </w:t>
      </w:r>
    </w:p>
    <w:p w14:paraId="2559C85F" w14:textId="77777777" w:rsidR="004D3045" w:rsidRDefault="00000000">
      <w:pPr>
        <w:spacing w:after="0" w:line="259" w:lineRule="auto"/>
        <w:ind w:left="0" w:firstLine="0"/>
      </w:pPr>
      <w:r>
        <w:rPr>
          <w:b/>
          <w:sz w:val="20"/>
        </w:rPr>
        <w:t xml:space="preserve"> </w:t>
      </w:r>
    </w:p>
    <w:p w14:paraId="0068BBBC" w14:textId="77777777" w:rsidR="004D3045" w:rsidRDefault="00000000">
      <w:pPr>
        <w:spacing w:after="0" w:line="259" w:lineRule="auto"/>
        <w:ind w:left="-5"/>
        <w:rPr>
          <w:b/>
        </w:rPr>
      </w:pPr>
      <w:r>
        <w:rPr>
          <w:b/>
          <w:u w:val="single" w:color="000000"/>
        </w:rPr>
        <w:t>NEW BUSINESS</w:t>
      </w:r>
      <w:r>
        <w:rPr>
          <w:b/>
        </w:rPr>
        <w:t xml:space="preserve"> </w:t>
      </w:r>
    </w:p>
    <w:p w14:paraId="6391BA58" w14:textId="54C5707F" w:rsidR="004204B1" w:rsidRPr="00B45D3C" w:rsidRDefault="00B45D3C" w:rsidP="004204B1">
      <w:pPr>
        <w:pStyle w:val="ListParagraph"/>
        <w:numPr>
          <w:ilvl w:val="0"/>
          <w:numId w:val="10"/>
        </w:numPr>
        <w:spacing w:after="0" w:line="259" w:lineRule="auto"/>
        <w:rPr>
          <w:b/>
        </w:rPr>
      </w:pPr>
      <w:r>
        <w:rPr>
          <w:bCs/>
        </w:rPr>
        <w:t xml:space="preserve">One Resolution was read in detail by Commissioner Miller. At the conclusion of the reading of the resolution, a roll call was taken of the Commissioners’ vote which was either yes, no, or a recording of being absent. Please refer to the attached Resolution to see the details of the Resolution and roll call for it. </w:t>
      </w:r>
    </w:p>
    <w:p w14:paraId="355238C3" w14:textId="467F1D5C" w:rsidR="00B45D3C" w:rsidRPr="004204B1" w:rsidRDefault="00B45D3C" w:rsidP="004204B1">
      <w:pPr>
        <w:pStyle w:val="ListParagraph"/>
        <w:numPr>
          <w:ilvl w:val="0"/>
          <w:numId w:val="10"/>
        </w:numPr>
        <w:spacing w:after="0" w:line="259" w:lineRule="auto"/>
        <w:rPr>
          <w:b/>
        </w:rPr>
      </w:pPr>
      <w:r>
        <w:rPr>
          <w:b/>
        </w:rPr>
        <w:t xml:space="preserve">Resolution #25-12 Establishing </w:t>
      </w:r>
      <w:proofErr w:type="gramStart"/>
      <w:r>
        <w:rPr>
          <w:b/>
        </w:rPr>
        <w:t>the Compensation</w:t>
      </w:r>
      <w:proofErr w:type="gramEnd"/>
      <w:r>
        <w:rPr>
          <w:b/>
        </w:rPr>
        <w:t xml:space="preserve"> for Members of the Board of Fire Commissioners</w:t>
      </w:r>
    </w:p>
    <w:p w14:paraId="1B9B22D7" w14:textId="77777777" w:rsidR="004204B1" w:rsidRDefault="004204B1" w:rsidP="0055007A">
      <w:pPr>
        <w:spacing w:after="0" w:line="259" w:lineRule="auto"/>
        <w:ind w:left="0" w:firstLine="0"/>
        <w:rPr>
          <w:bCs/>
        </w:rPr>
      </w:pPr>
    </w:p>
    <w:p w14:paraId="3A3DDFC8" w14:textId="77777777" w:rsidR="004204B1" w:rsidRDefault="004204B1" w:rsidP="0055007A">
      <w:pPr>
        <w:spacing w:after="0" w:line="259" w:lineRule="auto"/>
        <w:ind w:left="0" w:firstLine="0"/>
        <w:rPr>
          <w:bCs/>
        </w:rPr>
      </w:pPr>
    </w:p>
    <w:p w14:paraId="12DEA090" w14:textId="299452EC" w:rsidR="004D3045" w:rsidRPr="0055007A" w:rsidRDefault="00000000" w:rsidP="0055007A">
      <w:pPr>
        <w:spacing w:after="0" w:line="259" w:lineRule="auto"/>
        <w:ind w:left="0" w:firstLine="0"/>
        <w:rPr>
          <w:b/>
          <w:bCs/>
          <w:u w:val="single"/>
        </w:rPr>
      </w:pPr>
      <w:r w:rsidRPr="0055007A">
        <w:rPr>
          <w:b/>
          <w:bCs/>
          <w:u w:val="single"/>
        </w:rPr>
        <w:t xml:space="preserve">Old Business </w:t>
      </w:r>
    </w:p>
    <w:p w14:paraId="01C27355" w14:textId="57060610" w:rsidR="004D3045" w:rsidRDefault="004D3045" w:rsidP="00713989">
      <w:pPr>
        <w:spacing w:after="0" w:line="259" w:lineRule="auto"/>
      </w:pPr>
    </w:p>
    <w:p w14:paraId="2F403FFB" w14:textId="6EF07406" w:rsidR="00713989" w:rsidRDefault="00713989" w:rsidP="00713989">
      <w:pPr>
        <w:spacing w:after="0" w:line="259" w:lineRule="auto"/>
      </w:pPr>
      <w:r>
        <w:t xml:space="preserve">No Report </w:t>
      </w:r>
    </w:p>
    <w:p w14:paraId="3F7568C6" w14:textId="2E07A511" w:rsidR="004D3045" w:rsidRDefault="004D3045" w:rsidP="00713989">
      <w:pPr>
        <w:pStyle w:val="ListParagraph"/>
        <w:spacing w:after="137" w:line="259" w:lineRule="auto"/>
        <w:ind w:left="1080" w:firstLine="0"/>
      </w:pPr>
    </w:p>
    <w:p w14:paraId="164157D0" w14:textId="77777777" w:rsidR="004D3045" w:rsidRDefault="00000000">
      <w:pPr>
        <w:spacing w:after="2" w:line="259" w:lineRule="auto"/>
        <w:ind w:left="0" w:firstLine="0"/>
      </w:pPr>
      <w:r>
        <w:rPr>
          <w:sz w:val="20"/>
        </w:rPr>
        <w:t xml:space="preserve"> </w:t>
      </w:r>
    </w:p>
    <w:p w14:paraId="63D27EE8" w14:textId="4BC1AC4E" w:rsidR="004D3045" w:rsidRDefault="00000000">
      <w:pPr>
        <w:ind w:left="10"/>
      </w:pPr>
      <w:r>
        <w:t xml:space="preserve">Commissioner </w:t>
      </w:r>
      <w:r w:rsidR="004204B1">
        <w:t>Methner</w:t>
      </w:r>
      <w:r>
        <w:t xml:space="preserve"> motioned to </w:t>
      </w:r>
      <w:r w:rsidR="00615425">
        <w:t>adjourn</w:t>
      </w:r>
      <w:r>
        <w:t xml:space="preserve"> the meeting.  Commissioner </w:t>
      </w:r>
      <w:r w:rsidR="004204B1">
        <w:t>Wood</w:t>
      </w:r>
      <w:r>
        <w:t xml:space="preserve"> Seconded the motion.  The meeting </w:t>
      </w:r>
      <w:r w:rsidR="00615425">
        <w:t>was adjourned</w:t>
      </w:r>
      <w:r>
        <w:t xml:space="preserve"> at </w:t>
      </w:r>
      <w:r w:rsidR="00B45D3C">
        <w:t>8:21</w:t>
      </w:r>
      <w:r>
        <w:t xml:space="preserve"> PM. </w:t>
      </w:r>
    </w:p>
    <w:p w14:paraId="1D5B7AE7" w14:textId="77777777" w:rsidR="004D3045" w:rsidRDefault="00000000">
      <w:pPr>
        <w:spacing w:after="0" w:line="259" w:lineRule="auto"/>
        <w:ind w:left="0" w:firstLine="0"/>
      </w:pPr>
      <w:r>
        <w:rPr>
          <w:sz w:val="20"/>
        </w:rPr>
        <w:t xml:space="preserve"> </w:t>
      </w:r>
    </w:p>
    <w:p w14:paraId="5986A39E" w14:textId="77777777" w:rsidR="004D3045" w:rsidRDefault="00000000">
      <w:pPr>
        <w:spacing w:after="0" w:line="259" w:lineRule="auto"/>
        <w:ind w:left="0" w:firstLine="0"/>
      </w:pPr>
      <w:r>
        <w:rPr>
          <w:sz w:val="20"/>
        </w:rPr>
        <w:t xml:space="preserve"> </w:t>
      </w:r>
    </w:p>
    <w:p w14:paraId="1D3FCAFA" w14:textId="77777777" w:rsidR="004D3045" w:rsidRDefault="00000000">
      <w:pPr>
        <w:spacing w:after="0" w:line="259" w:lineRule="auto"/>
        <w:ind w:left="0" w:firstLine="0"/>
      </w:pPr>
      <w:r>
        <w:rPr>
          <w:sz w:val="20"/>
        </w:rPr>
        <w:t xml:space="preserve"> </w:t>
      </w:r>
    </w:p>
    <w:tbl>
      <w:tblPr>
        <w:tblStyle w:val="TableGrid"/>
        <w:tblW w:w="10282" w:type="dxa"/>
        <w:tblInd w:w="6" w:type="dxa"/>
        <w:tblCellMar>
          <w:top w:w="48" w:type="dxa"/>
          <w:left w:w="105" w:type="dxa"/>
          <w:right w:w="115" w:type="dxa"/>
        </w:tblCellMar>
        <w:tblLook w:val="04A0" w:firstRow="1" w:lastRow="0" w:firstColumn="1" w:lastColumn="0" w:noHBand="0" w:noVBand="1"/>
      </w:tblPr>
      <w:tblGrid>
        <w:gridCol w:w="458"/>
        <w:gridCol w:w="3546"/>
        <w:gridCol w:w="1786"/>
        <w:gridCol w:w="1141"/>
        <w:gridCol w:w="1011"/>
        <w:gridCol w:w="2340"/>
      </w:tblGrid>
      <w:tr w:rsidR="004D3045" w14:paraId="27C87057" w14:textId="77777777">
        <w:trPr>
          <w:trHeight w:val="468"/>
        </w:trPr>
        <w:tc>
          <w:tcPr>
            <w:tcW w:w="45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5E5E5"/>
          </w:tcPr>
          <w:p w14:paraId="335AA5D9" w14:textId="77777777" w:rsidR="004D3045" w:rsidRDefault="00000000">
            <w:pPr>
              <w:spacing w:after="0" w:line="259" w:lineRule="auto"/>
              <w:ind w:left="4" w:firstLine="0"/>
            </w:pPr>
            <w:r>
              <w:rPr>
                <w:b/>
                <w:sz w:val="20"/>
              </w:rPr>
              <w:lastRenderedPageBreak/>
              <w:t xml:space="preserve"># </w:t>
            </w:r>
          </w:p>
        </w:tc>
        <w:tc>
          <w:tcPr>
            <w:tcW w:w="3547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5E5E5"/>
          </w:tcPr>
          <w:p w14:paraId="3799452F" w14:textId="77777777" w:rsidR="004D3045" w:rsidRDefault="00000000">
            <w:pPr>
              <w:spacing w:after="0" w:line="259" w:lineRule="auto"/>
              <w:ind w:left="1" w:firstLine="0"/>
            </w:pPr>
            <w:r>
              <w:rPr>
                <w:b/>
                <w:sz w:val="20"/>
              </w:rPr>
              <w:t xml:space="preserve">Action Item </w:t>
            </w:r>
          </w:p>
        </w:tc>
        <w:tc>
          <w:tcPr>
            <w:tcW w:w="178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5E5E5"/>
          </w:tcPr>
          <w:p w14:paraId="0DFFDD44" w14:textId="77777777" w:rsidR="004D3045" w:rsidRDefault="00000000">
            <w:pPr>
              <w:spacing w:after="0" w:line="259" w:lineRule="auto"/>
              <w:ind w:left="66" w:firstLine="0"/>
            </w:pPr>
            <w:r>
              <w:rPr>
                <w:b/>
                <w:sz w:val="20"/>
              </w:rPr>
              <w:t xml:space="preserve">Lead Resource </w:t>
            </w:r>
          </w:p>
        </w:tc>
        <w:tc>
          <w:tcPr>
            <w:tcW w:w="1141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5E5E5"/>
          </w:tcPr>
          <w:p w14:paraId="2BD82E3B" w14:textId="77777777" w:rsidR="004D3045" w:rsidRDefault="00000000">
            <w:pPr>
              <w:spacing w:after="0" w:line="259" w:lineRule="auto"/>
              <w:ind w:left="0" w:firstLine="0"/>
              <w:jc w:val="center"/>
            </w:pPr>
            <w:r>
              <w:rPr>
                <w:b/>
                <w:sz w:val="20"/>
              </w:rPr>
              <w:t xml:space="preserve">Target Date </w:t>
            </w:r>
          </w:p>
        </w:tc>
        <w:tc>
          <w:tcPr>
            <w:tcW w:w="1011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5E5E5"/>
          </w:tcPr>
          <w:p w14:paraId="1F724D93" w14:textId="77777777" w:rsidR="004D3045" w:rsidRDefault="00000000">
            <w:pPr>
              <w:spacing w:after="0" w:line="259" w:lineRule="auto"/>
              <w:ind w:left="5" w:firstLine="0"/>
            </w:pPr>
            <w:r>
              <w:rPr>
                <w:b/>
                <w:sz w:val="20"/>
              </w:rPr>
              <w:t xml:space="preserve">Priority </w:t>
            </w:r>
          </w:p>
        </w:tc>
        <w:tc>
          <w:tcPr>
            <w:tcW w:w="234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5E5E5"/>
          </w:tcPr>
          <w:p w14:paraId="7F16C675" w14:textId="77777777" w:rsidR="004D3045" w:rsidRDefault="00000000">
            <w:pPr>
              <w:spacing w:after="0" w:line="259" w:lineRule="auto"/>
              <w:ind w:left="0" w:firstLine="0"/>
            </w:pPr>
            <w:r>
              <w:rPr>
                <w:b/>
                <w:sz w:val="20"/>
              </w:rPr>
              <w:t xml:space="preserve">Comments </w:t>
            </w:r>
          </w:p>
        </w:tc>
      </w:tr>
      <w:tr w:rsidR="004D3045" w14:paraId="5B78DB19" w14:textId="77777777">
        <w:trPr>
          <w:trHeight w:val="361"/>
        </w:trPr>
        <w:tc>
          <w:tcPr>
            <w:tcW w:w="45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4F8A7A91" w14:textId="77777777" w:rsidR="004D3045" w:rsidRDefault="00000000">
            <w:pPr>
              <w:spacing w:after="0" w:line="259" w:lineRule="auto"/>
              <w:ind w:left="4" w:firstLine="0"/>
            </w:pPr>
            <w:r>
              <w:rPr>
                <w:sz w:val="20"/>
              </w:rPr>
              <w:t xml:space="preserve">1 </w:t>
            </w:r>
          </w:p>
        </w:tc>
        <w:tc>
          <w:tcPr>
            <w:tcW w:w="3547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0E8CF907" w14:textId="77777777" w:rsidR="004D3045" w:rsidRDefault="00000000">
            <w:pPr>
              <w:spacing w:after="0" w:line="259" w:lineRule="auto"/>
              <w:ind w:left="1" w:firstLine="0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178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513A27AE" w14:textId="77777777" w:rsidR="004D3045" w:rsidRDefault="00000000">
            <w:pPr>
              <w:spacing w:after="0" w:line="259" w:lineRule="auto"/>
              <w:ind w:left="1" w:firstLine="0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1141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3F112982" w14:textId="77777777" w:rsidR="004D3045" w:rsidRDefault="00000000">
            <w:pPr>
              <w:spacing w:after="0" w:line="259" w:lineRule="auto"/>
              <w:ind w:left="5" w:firstLine="0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1011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10723E44" w14:textId="77777777" w:rsidR="004D3045" w:rsidRDefault="00000000">
            <w:pPr>
              <w:spacing w:after="0" w:line="259" w:lineRule="auto"/>
              <w:ind w:left="5" w:firstLine="0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234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09CB689C" w14:textId="77777777" w:rsidR="004D3045" w:rsidRDefault="00000000">
            <w:pPr>
              <w:spacing w:after="0" w:line="259" w:lineRule="auto"/>
              <w:ind w:left="0" w:firstLine="0"/>
            </w:pPr>
            <w:r>
              <w:rPr>
                <w:sz w:val="20"/>
              </w:rPr>
              <w:t xml:space="preserve"> </w:t>
            </w:r>
          </w:p>
        </w:tc>
      </w:tr>
      <w:tr w:rsidR="004D3045" w14:paraId="34EE819A" w14:textId="77777777">
        <w:trPr>
          <w:trHeight w:val="361"/>
        </w:trPr>
        <w:tc>
          <w:tcPr>
            <w:tcW w:w="45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467A3149" w14:textId="77777777" w:rsidR="004D3045" w:rsidRDefault="00000000">
            <w:pPr>
              <w:spacing w:after="0" w:line="259" w:lineRule="auto"/>
              <w:ind w:left="4" w:firstLine="0"/>
            </w:pPr>
            <w:r>
              <w:rPr>
                <w:sz w:val="20"/>
              </w:rPr>
              <w:t xml:space="preserve">2 </w:t>
            </w:r>
          </w:p>
        </w:tc>
        <w:tc>
          <w:tcPr>
            <w:tcW w:w="3547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58C1AA3D" w14:textId="77777777" w:rsidR="004D3045" w:rsidRDefault="00000000">
            <w:pPr>
              <w:spacing w:after="0" w:line="259" w:lineRule="auto"/>
              <w:ind w:left="1" w:firstLine="0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178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18ACD582" w14:textId="77777777" w:rsidR="004D3045" w:rsidRDefault="00000000">
            <w:pPr>
              <w:spacing w:after="0" w:line="259" w:lineRule="auto"/>
              <w:ind w:left="1" w:firstLine="0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1141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39878C8E" w14:textId="77777777" w:rsidR="004D3045" w:rsidRDefault="00000000">
            <w:pPr>
              <w:spacing w:after="0" w:line="259" w:lineRule="auto"/>
              <w:ind w:left="5" w:firstLine="0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1011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2028037F" w14:textId="77777777" w:rsidR="004D3045" w:rsidRDefault="00000000">
            <w:pPr>
              <w:spacing w:after="0" w:line="259" w:lineRule="auto"/>
              <w:ind w:left="5" w:firstLine="0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234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3A1AE5CB" w14:textId="77777777" w:rsidR="004D3045" w:rsidRDefault="00000000">
            <w:pPr>
              <w:spacing w:after="0" w:line="259" w:lineRule="auto"/>
              <w:ind w:left="0" w:firstLine="0"/>
            </w:pPr>
            <w:r>
              <w:rPr>
                <w:sz w:val="20"/>
              </w:rPr>
              <w:t xml:space="preserve"> </w:t>
            </w:r>
          </w:p>
        </w:tc>
      </w:tr>
    </w:tbl>
    <w:p w14:paraId="3CEEB727" w14:textId="77777777" w:rsidR="004D3045" w:rsidRDefault="00000000">
      <w:pPr>
        <w:spacing w:after="0" w:line="259" w:lineRule="auto"/>
        <w:ind w:left="0" w:firstLine="0"/>
      </w:pPr>
      <w:r>
        <w:rPr>
          <w:b/>
          <w:sz w:val="20"/>
        </w:rPr>
        <w:t xml:space="preserve"> </w:t>
      </w:r>
    </w:p>
    <w:p w14:paraId="2CF53494" w14:textId="77777777" w:rsidR="004D3045" w:rsidRDefault="00000000">
      <w:pPr>
        <w:spacing w:after="0" w:line="259" w:lineRule="auto"/>
        <w:ind w:left="0" w:firstLine="0"/>
      </w:pPr>
      <w:r>
        <w:rPr>
          <w:b/>
          <w:sz w:val="20"/>
        </w:rPr>
        <w:t xml:space="preserve"> </w:t>
      </w:r>
    </w:p>
    <w:p w14:paraId="55EECA56" w14:textId="77777777" w:rsidR="004D3045" w:rsidRDefault="00000000">
      <w:pPr>
        <w:spacing w:after="0" w:line="259" w:lineRule="auto"/>
        <w:ind w:left="0" w:firstLine="0"/>
      </w:pPr>
      <w:r>
        <w:rPr>
          <w:b/>
          <w:sz w:val="20"/>
        </w:rPr>
        <w:t xml:space="preserve"> </w:t>
      </w:r>
    </w:p>
    <w:p w14:paraId="44D52467" w14:textId="77777777" w:rsidR="004D3045" w:rsidRDefault="00000000">
      <w:pPr>
        <w:spacing w:after="0" w:line="259" w:lineRule="auto"/>
        <w:ind w:left="0" w:firstLine="0"/>
      </w:pPr>
      <w:r>
        <w:rPr>
          <w:b/>
          <w:sz w:val="20"/>
        </w:rPr>
        <w:t xml:space="preserve"> </w:t>
      </w:r>
    </w:p>
    <w:tbl>
      <w:tblPr>
        <w:tblStyle w:val="TableGrid"/>
        <w:tblW w:w="10285" w:type="dxa"/>
        <w:tblInd w:w="5" w:type="dxa"/>
        <w:tblCellMar>
          <w:top w:w="49" w:type="dxa"/>
          <w:left w:w="106" w:type="dxa"/>
          <w:right w:w="115" w:type="dxa"/>
        </w:tblCellMar>
        <w:tblLook w:val="04A0" w:firstRow="1" w:lastRow="0" w:firstColumn="1" w:lastColumn="0" w:noHBand="0" w:noVBand="1"/>
      </w:tblPr>
      <w:tblGrid>
        <w:gridCol w:w="470"/>
        <w:gridCol w:w="9815"/>
      </w:tblGrid>
      <w:tr w:rsidR="004D3045" w14:paraId="684ED399" w14:textId="77777777">
        <w:trPr>
          <w:trHeight w:val="240"/>
        </w:trPr>
        <w:tc>
          <w:tcPr>
            <w:tcW w:w="10285" w:type="dxa"/>
            <w:gridSpan w:val="2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3FE2511E" w14:textId="77777777" w:rsidR="004D3045" w:rsidRDefault="00000000">
            <w:pPr>
              <w:spacing w:after="0" w:line="259" w:lineRule="auto"/>
              <w:ind w:left="4" w:firstLine="0"/>
            </w:pPr>
            <w:r>
              <w:rPr>
                <w:b/>
                <w:sz w:val="20"/>
              </w:rPr>
              <w:t xml:space="preserve">Items / Issues to discuss at a future meeting  </w:t>
            </w:r>
          </w:p>
        </w:tc>
      </w:tr>
      <w:tr w:rsidR="004D3045" w14:paraId="231FB5CE" w14:textId="77777777">
        <w:trPr>
          <w:trHeight w:val="240"/>
        </w:trPr>
        <w:tc>
          <w:tcPr>
            <w:tcW w:w="47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33187D68" w14:textId="77777777" w:rsidR="004D3045" w:rsidRDefault="00000000">
            <w:pPr>
              <w:spacing w:after="0" w:line="259" w:lineRule="auto"/>
              <w:ind w:left="4" w:firstLine="0"/>
            </w:pPr>
            <w:r>
              <w:rPr>
                <w:b/>
                <w:sz w:val="20"/>
              </w:rPr>
              <w:t xml:space="preserve"># </w:t>
            </w:r>
          </w:p>
        </w:tc>
        <w:tc>
          <w:tcPr>
            <w:tcW w:w="981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4D8FDD0A" w14:textId="77777777" w:rsidR="004D3045" w:rsidRDefault="00000000">
            <w:pPr>
              <w:spacing w:after="0" w:line="259" w:lineRule="auto"/>
              <w:ind w:left="0" w:firstLine="0"/>
            </w:pPr>
            <w:r>
              <w:rPr>
                <w:b/>
                <w:sz w:val="20"/>
              </w:rPr>
              <w:t xml:space="preserve">Description </w:t>
            </w:r>
          </w:p>
        </w:tc>
      </w:tr>
      <w:tr w:rsidR="004D3045" w14:paraId="255DC447" w14:textId="77777777">
        <w:trPr>
          <w:trHeight w:val="361"/>
        </w:trPr>
        <w:tc>
          <w:tcPr>
            <w:tcW w:w="47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128E6C44" w14:textId="77777777" w:rsidR="004D3045" w:rsidRDefault="00000000">
            <w:pPr>
              <w:spacing w:after="0" w:line="259" w:lineRule="auto"/>
              <w:ind w:left="4" w:firstLine="0"/>
            </w:pPr>
            <w:r>
              <w:rPr>
                <w:sz w:val="20"/>
              </w:rPr>
              <w:t xml:space="preserve">1 </w:t>
            </w:r>
          </w:p>
        </w:tc>
        <w:tc>
          <w:tcPr>
            <w:tcW w:w="981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7CDC2AAA" w14:textId="6EF5F92D" w:rsidR="004D3045" w:rsidRDefault="004D3045">
            <w:pPr>
              <w:spacing w:after="0" w:line="259" w:lineRule="auto"/>
              <w:ind w:left="0" w:firstLine="0"/>
            </w:pPr>
          </w:p>
        </w:tc>
      </w:tr>
      <w:tr w:rsidR="004D3045" w14:paraId="0A3FB1B2" w14:textId="77777777">
        <w:trPr>
          <w:trHeight w:val="360"/>
        </w:trPr>
        <w:tc>
          <w:tcPr>
            <w:tcW w:w="47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193FAFD6" w14:textId="77777777" w:rsidR="004D3045" w:rsidRDefault="00000000">
            <w:pPr>
              <w:spacing w:after="0" w:line="259" w:lineRule="auto"/>
              <w:ind w:left="4" w:firstLine="0"/>
            </w:pPr>
            <w:r>
              <w:rPr>
                <w:sz w:val="20"/>
              </w:rPr>
              <w:t xml:space="preserve">2 </w:t>
            </w:r>
          </w:p>
        </w:tc>
        <w:tc>
          <w:tcPr>
            <w:tcW w:w="981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3B4968A1" w14:textId="77777777" w:rsidR="004D3045" w:rsidRDefault="00000000">
            <w:pPr>
              <w:spacing w:after="0" w:line="259" w:lineRule="auto"/>
              <w:ind w:left="0" w:firstLine="0"/>
            </w:pPr>
            <w:r>
              <w:rPr>
                <w:sz w:val="20"/>
              </w:rPr>
              <w:t xml:space="preserve"> </w:t>
            </w:r>
          </w:p>
        </w:tc>
      </w:tr>
    </w:tbl>
    <w:p w14:paraId="4890BEE6" w14:textId="77777777" w:rsidR="004D3045" w:rsidRDefault="00000000">
      <w:pPr>
        <w:spacing w:after="0" w:line="259" w:lineRule="auto"/>
        <w:ind w:left="0" w:firstLine="0"/>
      </w:pPr>
      <w:r>
        <w:rPr>
          <w:b/>
          <w:sz w:val="20"/>
        </w:rPr>
        <w:t xml:space="preserve"> </w:t>
      </w:r>
    </w:p>
    <w:p w14:paraId="73F85119" w14:textId="77777777" w:rsidR="004D3045" w:rsidRDefault="00000000">
      <w:pPr>
        <w:pBdr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</w:pBdr>
        <w:shd w:val="clear" w:color="auto" w:fill="E5E5E5"/>
        <w:spacing w:after="0" w:line="259" w:lineRule="auto"/>
        <w:ind w:left="115" w:firstLine="0"/>
      </w:pPr>
      <w:r>
        <w:rPr>
          <w:b/>
          <w:sz w:val="20"/>
        </w:rPr>
        <w:t xml:space="preserve">Decisions / Agreements: </w:t>
      </w:r>
    </w:p>
    <w:tbl>
      <w:tblPr>
        <w:tblStyle w:val="TableGrid"/>
        <w:tblW w:w="10282" w:type="dxa"/>
        <w:tblInd w:w="6" w:type="dxa"/>
        <w:tblCellMar>
          <w:top w:w="48" w:type="dxa"/>
          <w:left w:w="105" w:type="dxa"/>
          <w:bottom w:w="1" w:type="dxa"/>
          <w:right w:w="104" w:type="dxa"/>
        </w:tblCellMar>
        <w:tblLook w:val="04A0" w:firstRow="1" w:lastRow="0" w:firstColumn="1" w:lastColumn="0" w:noHBand="0" w:noVBand="1"/>
      </w:tblPr>
      <w:tblGrid>
        <w:gridCol w:w="379"/>
        <w:gridCol w:w="9903"/>
      </w:tblGrid>
      <w:tr w:rsidR="004D3045" w14:paraId="4D884748" w14:textId="77777777">
        <w:trPr>
          <w:trHeight w:val="238"/>
        </w:trPr>
        <w:tc>
          <w:tcPr>
            <w:tcW w:w="37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5E5E5"/>
          </w:tcPr>
          <w:p w14:paraId="184C1A3B" w14:textId="77777777" w:rsidR="004D3045" w:rsidRDefault="00000000">
            <w:pPr>
              <w:spacing w:after="0" w:line="259" w:lineRule="auto"/>
              <w:ind w:left="4" w:firstLine="0"/>
            </w:pPr>
            <w:r>
              <w:rPr>
                <w:b/>
                <w:sz w:val="20"/>
              </w:rPr>
              <w:t xml:space="preserve"># </w:t>
            </w:r>
          </w:p>
        </w:tc>
        <w:tc>
          <w:tcPr>
            <w:tcW w:w="9903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5E5E5"/>
          </w:tcPr>
          <w:p w14:paraId="3A96FD82" w14:textId="77777777" w:rsidR="004D3045" w:rsidRDefault="00000000">
            <w:pPr>
              <w:spacing w:after="0" w:line="259" w:lineRule="auto"/>
              <w:ind w:left="0" w:firstLine="0"/>
            </w:pPr>
            <w:r>
              <w:rPr>
                <w:b/>
                <w:sz w:val="20"/>
              </w:rPr>
              <w:t xml:space="preserve">Description </w:t>
            </w:r>
          </w:p>
        </w:tc>
      </w:tr>
      <w:tr w:rsidR="004D3045" w14:paraId="540142DF" w14:textId="77777777">
        <w:trPr>
          <w:trHeight w:val="361"/>
        </w:trPr>
        <w:tc>
          <w:tcPr>
            <w:tcW w:w="37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</w:tcPr>
          <w:p w14:paraId="002373F2" w14:textId="77777777" w:rsidR="004D3045" w:rsidRDefault="00000000">
            <w:pPr>
              <w:spacing w:after="0" w:line="259" w:lineRule="auto"/>
              <w:ind w:left="4" w:firstLine="0"/>
            </w:pPr>
            <w:r>
              <w:rPr>
                <w:sz w:val="20"/>
              </w:rPr>
              <w:t xml:space="preserve">1 </w:t>
            </w:r>
          </w:p>
        </w:tc>
        <w:tc>
          <w:tcPr>
            <w:tcW w:w="9903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6B23B5C5" w14:textId="77777777" w:rsidR="004D3045" w:rsidRDefault="00000000">
            <w:pPr>
              <w:spacing w:after="0" w:line="259" w:lineRule="auto"/>
              <w:ind w:left="0" w:firstLine="0"/>
            </w:pPr>
            <w:r>
              <w:rPr>
                <w:sz w:val="20"/>
              </w:rPr>
              <w:t xml:space="preserve"> </w:t>
            </w:r>
          </w:p>
        </w:tc>
      </w:tr>
      <w:tr w:rsidR="004D3045" w14:paraId="01720FCE" w14:textId="77777777">
        <w:trPr>
          <w:trHeight w:val="360"/>
        </w:trPr>
        <w:tc>
          <w:tcPr>
            <w:tcW w:w="37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</w:tcPr>
          <w:p w14:paraId="4F6F5A6C" w14:textId="77777777" w:rsidR="004D3045" w:rsidRDefault="00000000">
            <w:pPr>
              <w:spacing w:after="0" w:line="259" w:lineRule="auto"/>
              <w:ind w:left="4" w:firstLine="0"/>
            </w:pPr>
            <w:r>
              <w:rPr>
                <w:sz w:val="20"/>
              </w:rPr>
              <w:t xml:space="preserve">2 </w:t>
            </w:r>
          </w:p>
        </w:tc>
        <w:tc>
          <w:tcPr>
            <w:tcW w:w="9903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7DECD346" w14:textId="77777777" w:rsidR="004D3045" w:rsidRDefault="00000000">
            <w:pPr>
              <w:spacing w:after="0" w:line="259" w:lineRule="auto"/>
              <w:ind w:left="0" w:firstLine="0"/>
            </w:pPr>
            <w:r>
              <w:rPr>
                <w:sz w:val="20"/>
              </w:rPr>
              <w:t xml:space="preserve"> </w:t>
            </w:r>
          </w:p>
        </w:tc>
      </w:tr>
    </w:tbl>
    <w:p w14:paraId="0FD5108E" w14:textId="77777777" w:rsidR="004D3045" w:rsidRDefault="00000000">
      <w:pPr>
        <w:spacing w:after="0" w:line="259" w:lineRule="auto"/>
        <w:ind w:left="0" w:firstLine="0"/>
        <w:jc w:val="both"/>
      </w:pPr>
      <w:r>
        <w:rPr>
          <w:sz w:val="20"/>
        </w:rPr>
        <w:t xml:space="preserve"> </w:t>
      </w:r>
    </w:p>
    <w:sectPr w:rsidR="004D304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2447" w:right="1097" w:bottom="1283" w:left="1261" w:header="730" w:footer="713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5E224F" w14:textId="77777777" w:rsidR="00680E40" w:rsidRDefault="00680E40">
      <w:pPr>
        <w:spacing w:after="0" w:line="240" w:lineRule="auto"/>
      </w:pPr>
      <w:r>
        <w:separator/>
      </w:r>
    </w:p>
  </w:endnote>
  <w:endnote w:type="continuationSeparator" w:id="0">
    <w:p w14:paraId="37F08BC5" w14:textId="77777777" w:rsidR="00680E40" w:rsidRDefault="00680E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DF1139" w14:textId="77777777" w:rsidR="004D3045" w:rsidRDefault="00000000">
    <w:pPr>
      <w:tabs>
        <w:tab w:val="center" w:pos="6483"/>
        <w:tab w:val="right" w:pos="9882"/>
      </w:tabs>
      <w:spacing w:after="0" w:line="259" w:lineRule="auto"/>
      <w:ind w:left="0" w:right="-19" w:firstLine="0"/>
    </w:pPr>
    <w:r>
      <w:rPr>
        <w:sz w:val="20"/>
      </w:rPr>
      <w:t xml:space="preserve">Minutes </w:t>
    </w:r>
    <w:r>
      <w:rPr>
        <w:sz w:val="20"/>
      </w:rPr>
      <w:tab/>
      <w:t xml:space="preserve"> </w:t>
    </w:r>
    <w:r>
      <w:rPr>
        <w:sz w:val="20"/>
      </w:rPr>
      <w:tab/>
      <w:t>Page (</w:t>
    </w:r>
    <w:r>
      <w:fldChar w:fldCharType="begin"/>
    </w:r>
    <w:r>
      <w:instrText xml:space="preserve"> PAGE   \* MERGEFORMAT </w:instrText>
    </w:r>
    <w:r>
      <w:fldChar w:fldCharType="separate"/>
    </w:r>
    <w:r>
      <w:rPr>
        <w:sz w:val="20"/>
      </w:rPr>
      <w:t>1</w:t>
    </w:r>
    <w:r>
      <w:rPr>
        <w:sz w:val="20"/>
      </w:rPr>
      <w:fldChar w:fldCharType="end"/>
    </w:r>
    <w:r>
      <w:rPr>
        <w:sz w:val="20"/>
      </w:rPr>
      <w:t xml:space="preserve">)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3110DE" w14:textId="77777777" w:rsidR="004D3045" w:rsidRDefault="00000000">
    <w:pPr>
      <w:tabs>
        <w:tab w:val="center" w:pos="6483"/>
        <w:tab w:val="right" w:pos="9882"/>
      </w:tabs>
      <w:spacing w:after="0" w:line="259" w:lineRule="auto"/>
      <w:ind w:left="0" w:right="-19" w:firstLine="0"/>
    </w:pPr>
    <w:r>
      <w:rPr>
        <w:sz w:val="20"/>
      </w:rPr>
      <w:t xml:space="preserve">Minutes </w:t>
    </w:r>
    <w:r>
      <w:rPr>
        <w:sz w:val="20"/>
      </w:rPr>
      <w:tab/>
      <w:t xml:space="preserve"> </w:t>
    </w:r>
    <w:r>
      <w:rPr>
        <w:sz w:val="20"/>
      </w:rPr>
      <w:tab/>
      <w:t>Page (</w:t>
    </w:r>
    <w:r>
      <w:fldChar w:fldCharType="begin"/>
    </w:r>
    <w:r>
      <w:instrText xml:space="preserve"> PAGE   \* MERGEFORMAT </w:instrText>
    </w:r>
    <w:r>
      <w:fldChar w:fldCharType="separate"/>
    </w:r>
    <w:r>
      <w:rPr>
        <w:sz w:val="20"/>
      </w:rPr>
      <w:t>1</w:t>
    </w:r>
    <w:r>
      <w:rPr>
        <w:sz w:val="20"/>
      </w:rPr>
      <w:fldChar w:fldCharType="end"/>
    </w:r>
    <w:r>
      <w:rPr>
        <w:sz w:val="20"/>
      </w:rPr>
      <w:t xml:space="preserve">)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CBD127" w14:textId="77777777" w:rsidR="004D3045" w:rsidRDefault="00000000">
    <w:pPr>
      <w:tabs>
        <w:tab w:val="center" w:pos="6483"/>
        <w:tab w:val="right" w:pos="9882"/>
      </w:tabs>
      <w:spacing w:after="0" w:line="259" w:lineRule="auto"/>
      <w:ind w:left="0" w:right="-19" w:firstLine="0"/>
    </w:pPr>
    <w:r>
      <w:rPr>
        <w:sz w:val="20"/>
      </w:rPr>
      <w:t xml:space="preserve">Minutes </w:t>
    </w:r>
    <w:r>
      <w:rPr>
        <w:sz w:val="20"/>
      </w:rPr>
      <w:tab/>
      <w:t xml:space="preserve"> </w:t>
    </w:r>
    <w:r>
      <w:rPr>
        <w:sz w:val="20"/>
      </w:rPr>
      <w:tab/>
      <w:t>Page (</w:t>
    </w:r>
    <w:r>
      <w:fldChar w:fldCharType="begin"/>
    </w:r>
    <w:r>
      <w:instrText xml:space="preserve"> PAGE   \* MERGEFORMAT </w:instrText>
    </w:r>
    <w:r>
      <w:fldChar w:fldCharType="separate"/>
    </w:r>
    <w:r>
      <w:rPr>
        <w:sz w:val="20"/>
      </w:rPr>
      <w:t>1</w:t>
    </w:r>
    <w:r>
      <w:rPr>
        <w:sz w:val="20"/>
      </w:rPr>
      <w:fldChar w:fldCharType="end"/>
    </w:r>
    <w:r>
      <w:rPr>
        <w:sz w:val="20"/>
      </w:rPr>
      <w:t xml:space="preserve">)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DBC6A3" w14:textId="77777777" w:rsidR="00680E40" w:rsidRDefault="00680E40">
      <w:pPr>
        <w:spacing w:after="0" w:line="240" w:lineRule="auto"/>
      </w:pPr>
      <w:r>
        <w:separator/>
      </w:r>
    </w:p>
  </w:footnote>
  <w:footnote w:type="continuationSeparator" w:id="0">
    <w:p w14:paraId="55472492" w14:textId="77777777" w:rsidR="00680E40" w:rsidRDefault="00680E4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EEDCEC" w14:textId="77777777" w:rsidR="004D3045" w:rsidRDefault="00000000">
    <w:pPr>
      <w:spacing w:after="0" w:line="259" w:lineRule="auto"/>
      <w:ind w:left="551" w:right="376" w:firstLine="0"/>
    </w:pPr>
    <w:r>
      <w:rPr>
        <w:noProof/>
      </w:rPr>
      <w:drawing>
        <wp:anchor distT="0" distB="0" distL="114300" distR="114300" simplePos="0" relativeHeight="251658240" behindDoc="0" locked="0" layoutInCell="1" allowOverlap="0" wp14:anchorId="57EA5F86" wp14:editId="555F83BA">
          <wp:simplePos x="0" y="0"/>
          <wp:positionH relativeFrom="page">
            <wp:posOffset>5201285</wp:posOffset>
          </wp:positionH>
          <wp:positionV relativeFrom="page">
            <wp:posOffset>463588</wp:posOffset>
          </wp:positionV>
          <wp:extent cx="1635760" cy="925665"/>
          <wp:effectExtent l="0" t="0" r="0" b="0"/>
          <wp:wrapSquare wrapText="bothSides"/>
          <wp:docPr id="42" name="Picture 4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2" name="Picture 4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635760" cy="92566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imes New Roman" w:eastAsia="Times New Roman" w:hAnsi="Times New Roman" w:cs="Times New Roman"/>
        <w:sz w:val="24"/>
      </w:rPr>
      <w:t xml:space="preserve">THE BOARD OF COMMISSIONERS OF FIRE </w:t>
    </w:r>
  </w:p>
  <w:p w14:paraId="289E212D" w14:textId="77777777" w:rsidR="004D3045" w:rsidRDefault="00000000">
    <w:pPr>
      <w:spacing w:after="0" w:line="259" w:lineRule="auto"/>
      <w:ind w:left="2041" w:right="376" w:firstLine="0"/>
    </w:pPr>
    <w:r>
      <w:rPr>
        <w:rFonts w:ascii="Times New Roman" w:eastAsia="Times New Roman" w:hAnsi="Times New Roman" w:cs="Times New Roman"/>
        <w:sz w:val="24"/>
      </w:rPr>
      <w:t xml:space="preserve">DISTRICT NO. 3 </w:t>
    </w:r>
  </w:p>
  <w:p w14:paraId="556B9436" w14:textId="77777777" w:rsidR="004D3045" w:rsidRDefault="00000000">
    <w:pPr>
      <w:spacing w:after="0" w:line="259" w:lineRule="auto"/>
      <w:ind w:left="230" w:right="376" w:firstLine="0"/>
    </w:pPr>
    <w:r>
      <w:rPr>
        <w:rFonts w:ascii="Times New Roman" w:eastAsia="Times New Roman" w:hAnsi="Times New Roman" w:cs="Times New Roman"/>
        <w:sz w:val="24"/>
      </w:rPr>
      <w:t xml:space="preserve">TOWNSHIP OF EAST BRUNSWICK, NEW JERSEY </w:t>
    </w:r>
  </w:p>
  <w:p w14:paraId="1B21C5CB" w14:textId="77777777" w:rsidR="004D3045" w:rsidRDefault="00000000">
    <w:pPr>
      <w:spacing w:after="115" w:line="259" w:lineRule="auto"/>
      <w:ind w:left="1736" w:right="376" w:firstLine="0"/>
    </w:pPr>
    <w:r>
      <w:rPr>
        <w:rFonts w:ascii="Times New Roman" w:eastAsia="Times New Roman" w:hAnsi="Times New Roman" w:cs="Times New Roman"/>
        <w:sz w:val="24"/>
      </w:rPr>
      <w:t xml:space="preserve">MONTHLY MEETING </w:t>
    </w:r>
  </w:p>
  <w:p w14:paraId="79ADBEFB" w14:textId="77777777" w:rsidR="004D3045" w:rsidRDefault="00000000">
    <w:pPr>
      <w:spacing w:after="0" w:line="259" w:lineRule="auto"/>
      <w:ind w:left="6931" w:right="278" w:firstLine="0"/>
      <w:jc w:val="right"/>
    </w:pPr>
    <w:r>
      <w:rPr>
        <w:rFonts w:ascii="Times New Roman" w:eastAsia="Times New Roman" w:hAnsi="Times New Roman" w:cs="Times New Roman"/>
        <w:sz w:val="36"/>
      </w:rPr>
      <w:t xml:space="preserve"> </w:t>
    </w:r>
  </w:p>
  <w:p w14:paraId="198492E8" w14:textId="77777777" w:rsidR="004D3045" w:rsidRDefault="00000000">
    <w:pPr>
      <w:spacing w:after="0" w:line="259" w:lineRule="auto"/>
      <w:ind w:left="-360" w:right="-358" w:firstLine="0"/>
      <w:jc w:val="both"/>
    </w:pPr>
    <w:r>
      <w:rPr>
        <w:rFonts w:ascii="Times New Roman" w:eastAsia="Times New Roman" w:hAnsi="Times New Roman" w:cs="Times New Roman"/>
        <w:color w:val="FF0000"/>
        <w:sz w:val="20"/>
      </w:rPr>
      <w:t xml:space="preserve">__________________________________________________________________________________________________________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F5CC87" w14:textId="77777777" w:rsidR="004D3045" w:rsidRDefault="00000000">
    <w:pPr>
      <w:spacing w:after="0" w:line="259" w:lineRule="auto"/>
      <w:ind w:left="551" w:right="376" w:firstLine="0"/>
    </w:pPr>
    <w:r>
      <w:rPr>
        <w:noProof/>
      </w:rPr>
      <w:drawing>
        <wp:anchor distT="0" distB="0" distL="114300" distR="114300" simplePos="0" relativeHeight="251659264" behindDoc="0" locked="0" layoutInCell="1" allowOverlap="0" wp14:anchorId="4C4D4D90" wp14:editId="4CA562BB">
          <wp:simplePos x="0" y="0"/>
          <wp:positionH relativeFrom="page">
            <wp:posOffset>5201285</wp:posOffset>
          </wp:positionH>
          <wp:positionV relativeFrom="page">
            <wp:posOffset>463588</wp:posOffset>
          </wp:positionV>
          <wp:extent cx="1635760" cy="925665"/>
          <wp:effectExtent l="0" t="0" r="0" b="0"/>
          <wp:wrapSquare wrapText="bothSides"/>
          <wp:docPr id="1296984441" name="Picture 129698444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2" name="Picture 4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635760" cy="92566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imes New Roman" w:eastAsia="Times New Roman" w:hAnsi="Times New Roman" w:cs="Times New Roman"/>
        <w:sz w:val="24"/>
      </w:rPr>
      <w:t xml:space="preserve">THE BOARD OF COMMISSIONERS OF FIRE </w:t>
    </w:r>
  </w:p>
  <w:p w14:paraId="5CB441D0" w14:textId="77777777" w:rsidR="004D3045" w:rsidRDefault="00000000" w:rsidP="000E46BE">
    <w:pPr>
      <w:pStyle w:val="ListParagraph"/>
      <w:numPr>
        <w:ilvl w:val="0"/>
        <w:numId w:val="6"/>
      </w:numPr>
      <w:spacing w:after="0" w:line="259" w:lineRule="auto"/>
      <w:ind w:right="376"/>
    </w:pPr>
    <w:r w:rsidRPr="000E46BE">
      <w:rPr>
        <w:rFonts w:ascii="Times New Roman" w:eastAsia="Times New Roman" w:hAnsi="Times New Roman" w:cs="Times New Roman"/>
        <w:sz w:val="24"/>
      </w:rPr>
      <w:t xml:space="preserve">DISTRICT NO. 3 </w:t>
    </w:r>
  </w:p>
  <w:p w14:paraId="0A4DC28D" w14:textId="77777777" w:rsidR="004D3045" w:rsidRDefault="00000000">
    <w:pPr>
      <w:spacing w:after="0" w:line="259" w:lineRule="auto"/>
      <w:ind w:left="230" w:right="376" w:firstLine="0"/>
    </w:pPr>
    <w:r>
      <w:rPr>
        <w:rFonts w:ascii="Times New Roman" w:eastAsia="Times New Roman" w:hAnsi="Times New Roman" w:cs="Times New Roman"/>
        <w:sz w:val="24"/>
      </w:rPr>
      <w:t xml:space="preserve">TOWNSHIP OF EAST BRUNSWICK, NEW JERSEY </w:t>
    </w:r>
  </w:p>
  <w:p w14:paraId="642D439B" w14:textId="77777777" w:rsidR="004D3045" w:rsidRDefault="00000000">
    <w:pPr>
      <w:spacing w:after="115" w:line="259" w:lineRule="auto"/>
      <w:ind w:left="1736" w:right="376" w:firstLine="0"/>
    </w:pPr>
    <w:r>
      <w:rPr>
        <w:rFonts w:ascii="Times New Roman" w:eastAsia="Times New Roman" w:hAnsi="Times New Roman" w:cs="Times New Roman"/>
        <w:sz w:val="24"/>
      </w:rPr>
      <w:t xml:space="preserve">MONTHLY MEETING </w:t>
    </w:r>
  </w:p>
  <w:p w14:paraId="37878DD7" w14:textId="77777777" w:rsidR="004D3045" w:rsidRDefault="00000000">
    <w:pPr>
      <w:spacing w:after="0" w:line="259" w:lineRule="auto"/>
      <w:ind w:left="6931" w:right="278" w:firstLine="0"/>
      <w:jc w:val="right"/>
    </w:pPr>
    <w:r>
      <w:rPr>
        <w:rFonts w:ascii="Times New Roman" w:eastAsia="Times New Roman" w:hAnsi="Times New Roman" w:cs="Times New Roman"/>
        <w:sz w:val="36"/>
      </w:rPr>
      <w:t xml:space="preserve"> </w:t>
    </w:r>
  </w:p>
  <w:p w14:paraId="66594699" w14:textId="77777777" w:rsidR="004D3045" w:rsidRDefault="00000000">
    <w:pPr>
      <w:spacing w:after="0" w:line="259" w:lineRule="auto"/>
      <w:ind w:left="-360" w:right="-358" w:firstLine="0"/>
      <w:jc w:val="both"/>
    </w:pPr>
    <w:r>
      <w:rPr>
        <w:rFonts w:ascii="Times New Roman" w:eastAsia="Times New Roman" w:hAnsi="Times New Roman" w:cs="Times New Roman"/>
        <w:color w:val="FF0000"/>
        <w:sz w:val="20"/>
      </w:rPr>
      <w:t xml:space="preserve">__________________________________________________________________________________________________________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7950CB" w14:textId="77777777" w:rsidR="004D3045" w:rsidRDefault="00000000">
    <w:pPr>
      <w:spacing w:after="0" w:line="259" w:lineRule="auto"/>
      <w:ind w:left="551" w:right="376" w:firstLine="0"/>
    </w:pPr>
    <w:r>
      <w:rPr>
        <w:noProof/>
      </w:rPr>
      <w:drawing>
        <wp:anchor distT="0" distB="0" distL="114300" distR="114300" simplePos="0" relativeHeight="251660288" behindDoc="0" locked="0" layoutInCell="1" allowOverlap="0" wp14:anchorId="7FC97C77" wp14:editId="6FB8EDF1">
          <wp:simplePos x="0" y="0"/>
          <wp:positionH relativeFrom="page">
            <wp:posOffset>5201285</wp:posOffset>
          </wp:positionH>
          <wp:positionV relativeFrom="page">
            <wp:posOffset>463588</wp:posOffset>
          </wp:positionV>
          <wp:extent cx="1635760" cy="925665"/>
          <wp:effectExtent l="0" t="0" r="0" b="0"/>
          <wp:wrapSquare wrapText="bothSides"/>
          <wp:docPr id="2116756177" name="Picture 2116756177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2" name="Picture 4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635760" cy="92566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imes New Roman" w:eastAsia="Times New Roman" w:hAnsi="Times New Roman" w:cs="Times New Roman"/>
        <w:sz w:val="24"/>
      </w:rPr>
      <w:t xml:space="preserve">THE BOARD OF COMMISSIONERS OF FIRE </w:t>
    </w:r>
  </w:p>
  <w:p w14:paraId="751D3D9B" w14:textId="77777777" w:rsidR="004D3045" w:rsidRDefault="00000000">
    <w:pPr>
      <w:spacing w:after="0" w:line="259" w:lineRule="auto"/>
      <w:ind w:left="2041" w:right="376" w:firstLine="0"/>
    </w:pPr>
    <w:r>
      <w:rPr>
        <w:rFonts w:ascii="Times New Roman" w:eastAsia="Times New Roman" w:hAnsi="Times New Roman" w:cs="Times New Roman"/>
        <w:sz w:val="24"/>
      </w:rPr>
      <w:t xml:space="preserve">DISTRICT NO. 3 </w:t>
    </w:r>
  </w:p>
  <w:p w14:paraId="7DD1568B" w14:textId="77777777" w:rsidR="004D3045" w:rsidRDefault="00000000">
    <w:pPr>
      <w:spacing w:after="0" w:line="259" w:lineRule="auto"/>
      <w:ind w:left="230" w:right="376" w:firstLine="0"/>
    </w:pPr>
    <w:r>
      <w:rPr>
        <w:rFonts w:ascii="Times New Roman" w:eastAsia="Times New Roman" w:hAnsi="Times New Roman" w:cs="Times New Roman"/>
        <w:sz w:val="24"/>
      </w:rPr>
      <w:t xml:space="preserve">TOWNSHIP OF EAST BRUNSWICK, NEW JERSEY </w:t>
    </w:r>
  </w:p>
  <w:p w14:paraId="62F220C8" w14:textId="77777777" w:rsidR="004D3045" w:rsidRDefault="00000000">
    <w:pPr>
      <w:spacing w:after="115" w:line="259" w:lineRule="auto"/>
      <w:ind w:left="1736" w:right="376" w:firstLine="0"/>
    </w:pPr>
    <w:r>
      <w:rPr>
        <w:rFonts w:ascii="Times New Roman" w:eastAsia="Times New Roman" w:hAnsi="Times New Roman" w:cs="Times New Roman"/>
        <w:sz w:val="24"/>
      </w:rPr>
      <w:t xml:space="preserve">MONTHLY MEETING </w:t>
    </w:r>
  </w:p>
  <w:p w14:paraId="7DE09675" w14:textId="77777777" w:rsidR="004D3045" w:rsidRDefault="00000000">
    <w:pPr>
      <w:spacing w:after="0" w:line="259" w:lineRule="auto"/>
      <w:ind w:left="6931" w:right="278" w:firstLine="0"/>
      <w:jc w:val="right"/>
    </w:pPr>
    <w:r>
      <w:rPr>
        <w:rFonts w:ascii="Times New Roman" w:eastAsia="Times New Roman" w:hAnsi="Times New Roman" w:cs="Times New Roman"/>
        <w:sz w:val="36"/>
      </w:rPr>
      <w:t xml:space="preserve"> </w:t>
    </w:r>
  </w:p>
  <w:p w14:paraId="2BF905BC" w14:textId="77777777" w:rsidR="004D3045" w:rsidRDefault="00000000">
    <w:pPr>
      <w:spacing w:after="0" w:line="259" w:lineRule="auto"/>
      <w:ind w:left="-360" w:right="-358" w:firstLine="0"/>
      <w:jc w:val="both"/>
    </w:pPr>
    <w:r>
      <w:rPr>
        <w:rFonts w:ascii="Times New Roman" w:eastAsia="Times New Roman" w:hAnsi="Times New Roman" w:cs="Times New Roman"/>
        <w:color w:val="FF0000"/>
        <w:sz w:val="20"/>
      </w:rPr>
      <w:t xml:space="preserve">__________________________________________________________________________________________________________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CD0968"/>
    <w:multiLevelType w:val="hybridMultilevel"/>
    <w:tmpl w:val="172E7EB0"/>
    <w:lvl w:ilvl="0" w:tplc="CEAAE9DC">
      <w:start w:val="1"/>
      <w:numFmt w:val="bullet"/>
      <w:lvlText w:val="•"/>
      <w:lvlJc w:val="left"/>
      <w:pPr>
        <w:ind w:left="71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2DEE65E2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9A61108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9FF29030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0FD2559C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DCBA77BE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3866F4B2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E2EABB5E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98AEE7E8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281560DF"/>
    <w:multiLevelType w:val="hybridMultilevel"/>
    <w:tmpl w:val="202C8B7A"/>
    <w:lvl w:ilvl="0" w:tplc="04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2" w15:restartNumberingAfterBreak="0">
    <w:nsid w:val="315F556D"/>
    <w:multiLevelType w:val="hybridMultilevel"/>
    <w:tmpl w:val="E36665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55C93F13"/>
    <w:multiLevelType w:val="hybridMultilevel"/>
    <w:tmpl w:val="E0EC6DEA"/>
    <w:lvl w:ilvl="0" w:tplc="04090001">
      <w:start w:val="1"/>
      <w:numFmt w:val="bullet"/>
      <w:lvlText w:val=""/>
      <w:lvlJc w:val="left"/>
      <w:pPr>
        <w:ind w:left="276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48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20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92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64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36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08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80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521" w:hanging="360"/>
      </w:pPr>
      <w:rPr>
        <w:rFonts w:ascii="Wingdings" w:hAnsi="Wingdings" w:hint="default"/>
      </w:rPr>
    </w:lvl>
  </w:abstractNum>
  <w:abstractNum w:abstractNumId="4" w15:restartNumberingAfterBreak="0">
    <w:nsid w:val="5B477B47"/>
    <w:multiLevelType w:val="hybridMultilevel"/>
    <w:tmpl w:val="9DAE9A62"/>
    <w:lvl w:ilvl="0" w:tplc="04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5" w15:restartNumberingAfterBreak="0">
    <w:nsid w:val="64C06E4C"/>
    <w:multiLevelType w:val="hybridMultilevel"/>
    <w:tmpl w:val="390E4814"/>
    <w:lvl w:ilvl="0" w:tplc="6B90EA86">
      <w:start w:val="1"/>
      <w:numFmt w:val="bullet"/>
      <w:lvlText w:val="•"/>
      <w:lvlJc w:val="left"/>
      <w:pPr>
        <w:ind w:left="76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BB1CC56E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014C64A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A7922D78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E54560C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490069E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59EE9ACA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A7A4BB7E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3C050FA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73CA5321"/>
    <w:multiLevelType w:val="hybridMultilevel"/>
    <w:tmpl w:val="B5144E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5227AB3"/>
    <w:multiLevelType w:val="hybridMultilevel"/>
    <w:tmpl w:val="DC9494AE"/>
    <w:lvl w:ilvl="0" w:tplc="5D227766">
      <w:start w:val="1"/>
      <w:numFmt w:val="bullet"/>
      <w:lvlText w:val="•"/>
      <w:lvlJc w:val="left"/>
      <w:pPr>
        <w:ind w:left="70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2A30BE2E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D848206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7D5A774A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B62C2AD0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D3064252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C83E8D88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36FCE298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A11E9E8A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75B86A08"/>
    <w:multiLevelType w:val="hybridMultilevel"/>
    <w:tmpl w:val="0936BB1E"/>
    <w:lvl w:ilvl="0" w:tplc="04090001">
      <w:start w:val="1"/>
      <w:numFmt w:val="bullet"/>
      <w:lvlText w:val=""/>
      <w:lvlJc w:val="left"/>
      <w:pPr>
        <w:ind w:left="144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1" w:hanging="360"/>
      </w:pPr>
      <w:rPr>
        <w:rFonts w:ascii="Wingdings" w:hAnsi="Wingdings" w:hint="default"/>
      </w:rPr>
    </w:lvl>
  </w:abstractNum>
  <w:abstractNum w:abstractNumId="9" w15:restartNumberingAfterBreak="0">
    <w:nsid w:val="7DA278B4"/>
    <w:multiLevelType w:val="hybridMultilevel"/>
    <w:tmpl w:val="D18C626A"/>
    <w:lvl w:ilvl="0" w:tplc="04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num w:numId="1" w16cid:durableId="1542090991">
    <w:abstractNumId w:val="7"/>
  </w:num>
  <w:num w:numId="2" w16cid:durableId="685256223">
    <w:abstractNumId w:val="5"/>
  </w:num>
  <w:num w:numId="3" w16cid:durableId="590159308">
    <w:abstractNumId w:val="0"/>
  </w:num>
  <w:num w:numId="4" w16cid:durableId="1463888303">
    <w:abstractNumId w:val="4"/>
  </w:num>
  <w:num w:numId="5" w16cid:durableId="611282931">
    <w:abstractNumId w:val="9"/>
  </w:num>
  <w:num w:numId="6" w16cid:durableId="1457210944">
    <w:abstractNumId w:val="3"/>
  </w:num>
  <w:num w:numId="7" w16cid:durableId="1409035659">
    <w:abstractNumId w:val="6"/>
  </w:num>
  <w:num w:numId="8" w16cid:durableId="1920752528">
    <w:abstractNumId w:val="8"/>
  </w:num>
  <w:num w:numId="9" w16cid:durableId="1828351704">
    <w:abstractNumId w:val="2"/>
  </w:num>
  <w:num w:numId="10" w16cid:durableId="64535687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D3045"/>
    <w:rsid w:val="00052986"/>
    <w:rsid w:val="00082421"/>
    <w:rsid w:val="000B2729"/>
    <w:rsid w:val="000B2B9A"/>
    <w:rsid w:val="000E2832"/>
    <w:rsid w:val="000E46BE"/>
    <w:rsid w:val="00132769"/>
    <w:rsid w:val="00175180"/>
    <w:rsid w:val="001918FC"/>
    <w:rsid w:val="001B0E07"/>
    <w:rsid w:val="001D1853"/>
    <w:rsid w:val="00256191"/>
    <w:rsid w:val="00311188"/>
    <w:rsid w:val="003121EB"/>
    <w:rsid w:val="0035296A"/>
    <w:rsid w:val="003571DC"/>
    <w:rsid w:val="0036725F"/>
    <w:rsid w:val="003B1F6B"/>
    <w:rsid w:val="003C400E"/>
    <w:rsid w:val="00401259"/>
    <w:rsid w:val="004204B1"/>
    <w:rsid w:val="00440929"/>
    <w:rsid w:val="00444BA2"/>
    <w:rsid w:val="004C2289"/>
    <w:rsid w:val="004D3045"/>
    <w:rsid w:val="004E0BA0"/>
    <w:rsid w:val="00525625"/>
    <w:rsid w:val="00542B1E"/>
    <w:rsid w:val="0055007A"/>
    <w:rsid w:val="00557A78"/>
    <w:rsid w:val="005653EC"/>
    <w:rsid w:val="005738D7"/>
    <w:rsid w:val="005A12F1"/>
    <w:rsid w:val="00607397"/>
    <w:rsid w:val="00615425"/>
    <w:rsid w:val="00680E40"/>
    <w:rsid w:val="00713989"/>
    <w:rsid w:val="007A1BB4"/>
    <w:rsid w:val="00814028"/>
    <w:rsid w:val="008240B7"/>
    <w:rsid w:val="00846AF1"/>
    <w:rsid w:val="00856E54"/>
    <w:rsid w:val="008D19C9"/>
    <w:rsid w:val="008D7173"/>
    <w:rsid w:val="00905B83"/>
    <w:rsid w:val="0091013A"/>
    <w:rsid w:val="009133F6"/>
    <w:rsid w:val="009147CE"/>
    <w:rsid w:val="00A12BA0"/>
    <w:rsid w:val="00A57493"/>
    <w:rsid w:val="00A77787"/>
    <w:rsid w:val="00A82366"/>
    <w:rsid w:val="00AB2EC1"/>
    <w:rsid w:val="00AB74BB"/>
    <w:rsid w:val="00AE5B05"/>
    <w:rsid w:val="00B01859"/>
    <w:rsid w:val="00B44E12"/>
    <w:rsid w:val="00B45D3C"/>
    <w:rsid w:val="00B82C74"/>
    <w:rsid w:val="00BA5013"/>
    <w:rsid w:val="00BD17B9"/>
    <w:rsid w:val="00C35F84"/>
    <w:rsid w:val="00C61D68"/>
    <w:rsid w:val="00C80BD5"/>
    <w:rsid w:val="00C9135B"/>
    <w:rsid w:val="00C962DB"/>
    <w:rsid w:val="00D000FF"/>
    <w:rsid w:val="00D05E4A"/>
    <w:rsid w:val="00D07469"/>
    <w:rsid w:val="00D3077F"/>
    <w:rsid w:val="00D94779"/>
    <w:rsid w:val="00E54D21"/>
    <w:rsid w:val="00E974EB"/>
    <w:rsid w:val="00EB1029"/>
    <w:rsid w:val="00EB747E"/>
    <w:rsid w:val="00EC4775"/>
    <w:rsid w:val="00EC4E39"/>
    <w:rsid w:val="00F06C28"/>
    <w:rsid w:val="00F12FCA"/>
    <w:rsid w:val="00F3668B"/>
    <w:rsid w:val="00F52B3D"/>
    <w:rsid w:val="00F965BC"/>
    <w:rsid w:val="00FA3B0E"/>
    <w:rsid w:val="00FD61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325395"/>
  <w15:docId w15:val="{A5A25A73-3749-4370-8F34-5969EB5E88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4" w:line="252" w:lineRule="auto"/>
      <w:ind w:left="370" w:hanging="10"/>
    </w:pPr>
    <w:rPr>
      <w:rFonts w:ascii="Arial" w:eastAsia="Arial" w:hAnsi="Arial" w:cs="Arial"/>
      <w:color w:val="000000"/>
      <w:sz w:val="22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spacing w:after="0" w:line="259" w:lineRule="auto"/>
      <w:ind w:left="10" w:hanging="10"/>
      <w:outlineLvl w:val="0"/>
    </w:pPr>
    <w:rPr>
      <w:rFonts w:ascii="Arial" w:eastAsia="Arial" w:hAnsi="Arial" w:cs="Arial"/>
      <w:b/>
      <w:color w:val="000000"/>
      <w:sz w:val="22"/>
      <w:u w:val="single" w:color="00000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Arial" w:eastAsia="Arial" w:hAnsi="Arial" w:cs="Arial"/>
      <w:b/>
      <w:color w:val="000000"/>
      <w:sz w:val="22"/>
      <w:u w:val="single" w:color="000000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uiPriority w:val="34"/>
    <w:qFormat/>
    <w:rsid w:val="00EC4E3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612</TotalTime>
  <Pages>4</Pages>
  <Words>668</Words>
  <Characters>3812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Internal Six Sigma Project Team</vt:lpstr>
    </vt:vector>
  </TitlesOfParts>
  <Company/>
  <LinksUpToDate>false</LinksUpToDate>
  <CharactersWithSpaces>4472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Internal Six Sigma Project Team</dc:title>
  <dc:subject/>
  <dc:creator>DENISE SHAW</dc:creator>
  <cp:keywords/>
  <cp:lastModifiedBy>DENISE SHAW</cp:lastModifiedBy>
  <cp:revision>5</cp:revision>
  <dcterms:created xsi:type="dcterms:W3CDTF">2025-11-11T11:41:00Z</dcterms:created>
  <dcterms:modified xsi:type="dcterms:W3CDTF">2025-11-11T21:53:00Z</dcterms:modified>
</cp:coreProperties>
</file>